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785" w:rsidRPr="00106CB3" w:rsidRDefault="00D967F5" w:rsidP="00BA0DF1">
      <w:pPr>
        <w:autoSpaceDE w:val="0"/>
        <w:spacing w:after="0" w:line="240" w:lineRule="auto"/>
        <w:ind w:left="142"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</w:t>
      </w:r>
      <w:r w:rsidR="00DC3792" w:rsidRPr="0010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17D07" w:rsidRPr="0010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№</w:t>
      </w:r>
      <w:r w:rsidR="007A1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7A1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softHyphen/>
      </w:r>
      <w:r w:rsidR="007A1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softHyphen/>
        <w:t>___________</w:t>
      </w:r>
      <w:r w:rsidR="00D17D07" w:rsidRPr="00106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127785" w:rsidRPr="00106CB3" w:rsidRDefault="00CC2892" w:rsidP="00BA0DF1">
      <w:pPr>
        <w:autoSpaceDE w:val="0"/>
        <w:spacing w:after="0" w:line="240" w:lineRule="auto"/>
        <w:ind w:left="142"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возмездного оказания работ</w:t>
      </w:r>
    </w:p>
    <w:p w:rsidR="00127785" w:rsidRPr="00106CB3" w:rsidRDefault="00127785" w:rsidP="00D967F5">
      <w:pPr>
        <w:autoSpaceDE w:val="0"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27785" w:rsidRPr="00106CB3" w:rsidRDefault="00127785" w:rsidP="00D967F5">
      <w:pPr>
        <w:tabs>
          <w:tab w:val="right" w:pos="11160"/>
        </w:tabs>
        <w:autoSpaceDE w:val="0"/>
        <w:spacing w:after="0" w:line="240" w:lineRule="auto"/>
        <w:ind w:left="142" w:right="-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г. Челябинск                                                                                                   </w:t>
      </w:r>
      <w:proofErr w:type="gramStart"/>
      <w:r w:rsidRPr="00106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</w:t>
      </w:r>
      <w:r w:rsidR="007A1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proofErr w:type="gramEnd"/>
      <w:r w:rsidR="007A1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____» ________</w:t>
      </w:r>
      <w:r w:rsidR="007A3738" w:rsidRPr="00106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106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</w:t>
      </w:r>
      <w:r w:rsidR="007A1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24</w:t>
      </w:r>
      <w:r w:rsidRPr="00106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г.</w:t>
      </w:r>
    </w:p>
    <w:p w:rsidR="00127785" w:rsidRPr="00106CB3" w:rsidRDefault="00127785" w:rsidP="00D967F5">
      <w:pPr>
        <w:tabs>
          <w:tab w:val="right" w:pos="11160"/>
        </w:tabs>
        <w:autoSpaceDE w:val="0"/>
        <w:spacing w:after="0" w:line="240" w:lineRule="auto"/>
        <w:ind w:left="142" w:right="-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27785" w:rsidRPr="00106CB3" w:rsidRDefault="00BA0DF1" w:rsidP="00D967F5">
      <w:pPr>
        <w:autoSpaceDE w:val="0"/>
        <w:spacing w:after="0" w:line="240" w:lineRule="auto"/>
        <w:ind w:left="142" w:right="-1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Индивидуальный предприниматель </w:t>
      </w:r>
      <w:r w:rsidR="00C6140B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Шендрик Игорь Борисович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именуемый в дальнейшем «Исполнитель», действующий на основании ОГРНИП </w:t>
      </w:r>
      <w:r w:rsidR="00C6140B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323745600085570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одной стороны</w:t>
      </w:r>
      <w:r w:rsidR="00127785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, и</w:t>
      </w:r>
    </w:p>
    <w:p w:rsidR="00127785" w:rsidRPr="00106CB3" w:rsidRDefault="00632209" w:rsidP="00D967F5">
      <w:pPr>
        <w:autoSpaceDE w:val="0"/>
        <w:spacing w:after="0" w:line="240" w:lineRule="auto"/>
        <w:ind w:left="142" w:right="-12"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</w:t>
      </w:r>
      <w:r w:rsidR="00127785" w:rsidRPr="00106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именуемое в дальнейшем «Заказчик»</w:t>
      </w:r>
      <w:r w:rsidR="00DD063E" w:rsidRPr="00106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="007A3738" w:rsidRPr="00106C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лице</w:t>
      </w:r>
      <w:r w:rsidR="00DD063E" w:rsidRPr="00106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</w:t>
      </w:r>
      <w:r w:rsidR="007A1B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действующей на основании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</w:t>
      </w:r>
      <w:r w:rsidR="00127785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другой стороны, заключили настоящий Договор о нижеследующем:</w:t>
      </w:r>
    </w:p>
    <w:p w:rsidR="00127785" w:rsidRPr="00106CB3" w:rsidRDefault="001E1FDA" w:rsidP="00D967F5">
      <w:pPr>
        <w:widowControl w:val="0"/>
        <w:numPr>
          <w:ilvl w:val="0"/>
          <w:numId w:val="1"/>
        </w:numPr>
        <w:suppressAutoHyphens/>
        <w:autoSpaceDE w:val="0"/>
        <w:spacing w:before="60" w:after="60" w:line="240" w:lineRule="auto"/>
        <w:ind w:left="142" w:right="-12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5" w:history="1">
        <w:r w:rsidR="00127785" w:rsidRPr="00106CB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ar-SA"/>
          </w:rPr>
          <w:t>ПРЕДМЕТ ДОГОВОРА</w:t>
        </w:r>
      </w:hyperlink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Исполнитель принимает на себя обязательство </w:t>
      </w:r>
      <w:r w:rsidR="00BA0DF1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услуги п</w:t>
      </w:r>
      <w:r w:rsidR="007A1B1A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BA0DF1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ремонту</w:t>
      </w:r>
      <w:r w:rsidR="006E5233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6BC1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объекте Заказчика, расположенном по адресу:</w:t>
      </w:r>
      <w:r w:rsidR="0067459D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22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E5233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0DF1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объеме, количестве</w:t>
      </w:r>
      <w:r w:rsidR="006412DA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Заказ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412DA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</w:t>
      </w:r>
      <w:r w:rsidR="00CC28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локальным сметным расчётам (сметам): </w:t>
      </w:r>
      <w:r w:rsidR="006322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</w:t>
      </w:r>
      <w:r w:rsidR="00CC2892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неотъемлемой частью настоящего договора, а Заказчик обязуется принять</w:t>
      </w:r>
      <w:r w:rsidR="006412DA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Заказ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2DA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оплатить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условиях, </w:t>
      </w:r>
      <w:r w:rsidR="00B6065B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предусмотренных настоящим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договором.</w:t>
      </w:r>
    </w:p>
    <w:p w:rsidR="008C081F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="006E5233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</w:t>
      </w:r>
      <w:r w:rsidR="00673357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исполнения Заказа по настоящему Договору составляет </w:t>
      </w:r>
      <w:r w:rsidR="00597517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6140B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5 (пят</w:t>
      </w:r>
      <w:r w:rsidR="00597517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надцать</w:t>
      </w:r>
      <w:r w:rsidR="00C6140B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73357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с момента </w:t>
      </w:r>
      <w:r w:rsidR="008C081F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заключения договора.</w:t>
      </w:r>
    </w:p>
    <w:p w:rsidR="00127785" w:rsidRPr="00106CB3" w:rsidRDefault="00127785" w:rsidP="00D967F5">
      <w:pPr>
        <w:widowControl w:val="0"/>
        <w:numPr>
          <w:ilvl w:val="0"/>
          <w:numId w:val="1"/>
        </w:numPr>
        <w:suppressAutoHyphens/>
        <w:autoSpaceDE w:val="0"/>
        <w:spacing w:before="60" w:after="60" w:line="240" w:lineRule="auto"/>
        <w:ind w:left="142" w:right="-12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ПРАВА И ОБЯЗАННОСТИ СТОРОН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Права Заказчика: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В любое время интересоваться ходом работ, выполняемых Исполнителем, не вмешиваясь в его деятельность, путем телефонных переговоров с диспетчерами и менеджером соответствующего заказа;</w:t>
      </w:r>
    </w:p>
    <w:p w:rsidR="00BA0DF1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Внести изменения в условия настоящего Договора 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Обязанности Заказчика: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Точно сформулировать заказ. До заключения Договора согласовать с Исполнителем </w:t>
      </w:r>
      <w:r w:rsidR="00BA0DF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количество</w:t>
      </w:r>
      <w:r w:rsidR="008C081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форме, подтвержденной подписью Заказчика.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монтажа п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одготовить место для складирования новых конструкций, а также </w:t>
      </w:r>
      <w:r w:rsidR="0012630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складирования демонтированных конструкций, если демонтаж предусмотрен Заказом.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доступ к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исправной точке электропитания, а в случае невозможности – известить об этом Исполнителя.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Предпринять необходимые меры:</w:t>
      </w:r>
    </w:p>
    <w:p w:rsidR="00127785" w:rsidRPr="00106CB3" w:rsidRDefault="00B6065B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сохранения пола,</w:t>
      </w:r>
      <w:r w:rsidR="0012778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оборудования и иного имущества Заказчика и (или) третьих лиц</w:t>
      </w:r>
      <w:r w:rsidR="0012778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беспрепятственного доступа к монтажному проему</w:t>
      </w:r>
      <w:r w:rsidR="00B6065B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(месту проведения монтажных работ)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6305" w:rsidRPr="00106CB3" w:rsidRDefault="00127785" w:rsidP="00BA0DF1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065B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</w:t>
      </w:r>
      <w:r w:rsidR="00B6065B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и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 под оконными проемами</w:t>
      </w:r>
      <w:r w:rsidR="0012630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монтаж проводится в оконных проемах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A0DF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Проинформировать Исполнителя в письменном виде о нестандартных особенностях объекта, </w:t>
      </w:r>
      <w:r w:rsidR="0012630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136BC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630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как: наличие в стенах труб водяного отопления, электрической проводки и т.п., которые могут явиться причиной физического, материального ущерба, причиненного одной из сторон данного Договора, кроме того, проинформировать Исполнителя о планируемых изменениях после монтажа конструкций (установка подвесных потолков, подъём уровня пола, увеличение толщины стен и пр.).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A0DF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Производить </w:t>
      </w:r>
      <w:r w:rsidR="0012630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</w:t>
      </w:r>
      <w:r w:rsidR="0059023E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п.3.2. настоящего Договора.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A0DF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Принять результат работ путём подписания Акта </w:t>
      </w:r>
      <w:r w:rsidR="006023AA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сдачи-приемки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выполненных Исполнителем, </w:t>
      </w:r>
      <w:r w:rsidR="00DD4E18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нем явных недостатков, отразить их в письменной форме в Акте.</w:t>
      </w:r>
    </w:p>
    <w:p w:rsidR="007B39E6" w:rsidRPr="00106CB3" w:rsidRDefault="007B39E6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A0DF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6CB3">
        <w:rPr>
          <w:rFonts w:ascii="Times New Roman" w:hAnsi="Times New Roman" w:cs="Times New Roman"/>
          <w:sz w:val="24"/>
          <w:szCs w:val="24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предупрежден о том, что он, в течение</w:t>
      </w:r>
      <w:r w:rsidR="0093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недель обязан удалить покровную пленку с внешней и с внутренней поверхностей имеющихся конструкций.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Письменно уведомить Исполнителя о повреждениях на </w:t>
      </w:r>
      <w:r w:rsidR="00136BC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конструкциях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</w:t>
      </w:r>
      <w:r w:rsidR="00136BC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</w:t>
      </w:r>
      <w:r w:rsidR="00136BC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выявленных после окончания монтажа, но не позднее 5 (пяти) рабочих дней с момента окончания работ.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B39E6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обязан проинформировать Исполнителя о переносе дат </w:t>
      </w:r>
      <w:r w:rsidR="00136BC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доставки, монтажа,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возникших по инициативе Заказчика в письменном виде за 2 дня до сроков, оговоренных в данном Договоре. В этом случае Исполнитель оставляет за собой право о назначении новых сроков доставки, монтажа по данному Договору.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Права Исполнителя:</w:t>
      </w:r>
    </w:p>
    <w:p w:rsidR="00B208FE" w:rsidRDefault="00127785" w:rsidP="00B208FE">
      <w:pPr>
        <w:spacing w:after="0" w:line="240" w:lineRule="auto"/>
        <w:ind w:left="284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Расторгнуть Договор при невыполнении Заказчиком всех или части условий по его оплате. </w:t>
      </w:r>
      <w:r w:rsidR="00B2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27785" w:rsidRPr="00106CB3" w:rsidRDefault="00B208FE" w:rsidP="00B208FE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778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Обязанности Исполнителя: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Выполнить весь </w:t>
      </w:r>
      <w:r w:rsidR="008C305E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согласно условиям настоящего Договора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 в </w:t>
      </w:r>
      <w:r w:rsidR="00880DF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настоящим Договором и Заказом срок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Передать результат работ Заказчику по Акту приема - сдачи выполненных работ.</w:t>
      </w:r>
    </w:p>
    <w:p w:rsidR="00D967F5" w:rsidRPr="00106CB3" w:rsidRDefault="00D967F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Исполнитель обязан </w:t>
      </w:r>
      <w:r w:rsidR="00FB24FA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менее, чем за</w:t>
      </w:r>
      <w:r w:rsidR="00B5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B24FA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5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B24FA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B525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24FA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день </w:t>
      </w:r>
      <w:r w:rsidR="001F789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либо устно предупредить о начале и зав</w:t>
      </w:r>
      <w:r w:rsidR="00B525B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 выполнения работ</w:t>
      </w:r>
      <w:r w:rsidR="001F789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D967F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 гарантийное обслуживание в рамках данного Договора.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785" w:rsidRPr="00106CB3" w:rsidRDefault="00127785" w:rsidP="001F7895">
      <w:pPr>
        <w:widowControl w:val="0"/>
        <w:numPr>
          <w:ilvl w:val="0"/>
          <w:numId w:val="1"/>
        </w:numPr>
        <w:suppressAutoHyphens/>
        <w:autoSpaceDE w:val="0"/>
        <w:spacing w:before="60" w:after="60" w:line="240" w:lineRule="auto"/>
        <w:ind w:left="142" w:right="-12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СУММА ДОГОВОРА И ПОРЯДОК РАСЧЕТОВ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Общая стоимость по настоящему договору определяется </w:t>
      </w:r>
      <w:r w:rsidR="001D5A1B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</w:t>
      </w:r>
      <w:r w:rsidR="001D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локальным сметным расчётам (сметам): </w:t>
      </w:r>
      <w:r w:rsidR="006322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r w:rsidR="005B18AD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. Оплата производится в российских рублях</w:t>
      </w:r>
      <w:r w:rsidR="00CC1A30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07B13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НДС не предусмотрен.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Оплата п</w:t>
      </w:r>
      <w:r w:rsidR="003D5497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роизводится в следующем порядке.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3.2.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течение 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56F52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</w:t>
      </w:r>
      <w:r w:rsidR="00056F52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 дней после подписания сторонами акта выполненных работ</w:t>
      </w:r>
      <w:r w:rsidR="008C081F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Заказчиком уплачивается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сумма в размере </w:t>
      </w:r>
      <w:r w:rsidR="001E1F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574 285</w:t>
      </w:r>
      <w:r w:rsidR="001E1FDA" w:rsidRPr="0010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(</w:t>
      </w:r>
      <w:r w:rsidR="001E1F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пятьсот семьдесят четыре</w:t>
      </w:r>
      <w:r w:rsidR="001E1FDA" w:rsidRPr="0010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тысяч</w:t>
      </w:r>
      <w:r w:rsidR="001E1F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</w:t>
      </w:r>
      <w:r w:rsidR="001E1FDA" w:rsidRPr="0010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1E1F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двести восемьдесят пять</w:t>
      </w:r>
      <w:r w:rsidR="001E1FDA" w:rsidRPr="0010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) рубл</w:t>
      </w:r>
      <w:r w:rsidR="001E1F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ей</w:t>
      </w:r>
      <w:r w:rsidR="001E1FDA" w:rsidRPr="0010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1E1F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00</w:t>
      </w:r>
      <w:r w:rsidR="001E1FDA" w:rsidRPr="00106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копеек</w:t>
      </w:r>
      <w:bookmarkStart w:id="0" w:name="_GoBack"/>
      <w:bookmarkEnd w:id="0"/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C081F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5A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локальным сметным расчётам (сметам): </w:t>
      </w:r>
      <w:r w:rsidR="006322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3.3. Исполнитель гарантирует </w:t>
      </w:r>
      <w:r w:rsidR="00056F52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плату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бюджет всех налогов, сборов и пошлин, связанных с выполнением условий настоящего договора. </w:t>
      </w:r>
    </w:p>
    <w:p w:rsidR="008C081F" w:rsidRPr="00106CB3" w:rsidRDefault="008C081F" w:rsidP="00D967F5">
      <w:pPr>
        <w:widowControl w:val="0"/>
        <w:autoSpaceDE w:val="0"/>
        <w:spacing w:after="0" w:line="240" w:lineRule="auto"/>
        <w:ind w:left="142" w:right="-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785" w:rsidRPr="00106CB3" w:rsidRDefault="00127785" w:rsidP="001F7895">
      <w:pPr>
        <w:numPr>
          <w:ilvl w:val="0"/>
          <w:numId w:val="1"/>
        </w:numPr>
        <w:suppressAutoHyphens/>
        <w:spacing w:before="60" w:after="60" w:line="240" w:lineRule="auto"/>
        <w:ind w:left="142" w:right="-12" w:hanging="35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ГАРАНТИЙНЫЕ ОБЯЗАТЕЛЬСТВА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19387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и м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Исполнителя, а также работы, осуществляемые Исполнителем, соответствуют стандартам и строительным нормам, действующим на территории РФ, относящимся к предмету Договора.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Гарантия на монтаж составляет </w:t>
      </w:r>
      <w:r w:rsidR="00C81F6C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D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(двенадцать)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F6C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Акта приема-сдачи </w:t>
      </w:r>
      <w:r w:rsidR="001F789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Гарантия не распространяется: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 те случаи, когда ухудшение качества</w:t>
      </w:r>
      <w:r w:rsidR="001D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работ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0C8B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дефект вызван действием непреодолимых сил, несчастными случаями, умышленным</w:t>
      </w:r>
      <w:r w:rsidR="001D5A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либо неосторожными действиями</w:t>
      </w:r>
      <w:r w:rsidR="00190C8B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произошли </w:t>
      </w:r>
      <w:r w:rsidR="00C81F6C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Заказчика и (или) третьих лиц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1D5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несоблюдении Заказчиком условий их эксплуатации; </w:t>
      </w:r>
    </w:p>
    <w:p w:rsidR="00C81F6C" w:rsidRPr="00106CB3" w:rsidRDefault="00C81F6C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</w:t>
      </w:r>
      <w:r w:rsidR="006E70EA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конструктив, размеры, конфигурация которых выходят за пределы максимально допустимых, и Заказчик в момент оформления Заказа был предупрежден о возможных недостатках</w:t>
      </w:r>
      <w:r w:rsidR="006E70EA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D1921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Устранение выявленных </w:t>
      </w:r>
      <w:r w:rsidR="001D5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недостатков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обнаруженных в пределах гарантийного срока, производится в течение </w:t>
      </w:r>
      <w:r w:rsidR="00C81F6C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81F6C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даты составления Акта «о выявлении недостатков»</w:t>
      </w:r>
      <w:r w:rsidR="006E70EA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Сторонами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дополнительно не согласовано Сторонами. </w:t>
      </w:r>
    </w:p>
    <w:p w:rsidR="008C081F" w:rsidRPr="00106CB3" w:rsidRDefault="008C081F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785" w:rsidRPr="00106CB3" w:rsidRDefault="00ED1921" w:rsidP="001F7895">
      <w:pPr>
        <w:widowControl w:val="0"/>
        <w:numPr>
          <w:ilvl w:val="0"/>
          <w:numId w:val="1"/>
        </w:numPr>
        <w:suppressAutoHyphens/>
        <w:autoSpaceDE w:val="0"/>
        <w:spacing w:before="60" w:after="60" w:line="240" w:lineRule="auto"/>
        <w:ind w:left="142" w:right="-12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ПРИЕМКИ РЕЗУЛЬТАТА </w:t>
      </w:r>
      <w:r w:rsidR="00127785" w:rsidRPr="00106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</w:t>
      </w:r>
    </w:p>
    <w:p w:rsidR="00127785" w:rsidRPr="00106CB3" w:rsidRDefault="00127785" w:rsidP="001F7895">
      <w:pPr>
        <w:pStyle w:val="a6"/>
        <w:numPr>
          <w:ilvl w:val="1"/>
          <w:numId w:val="1"/>
        </w:numPr>
        <w:ind w:left="142" w:right="-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Приемка 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результата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Заказчиком по качеству осуществляется по месту </w:t>
      </w:r>
      <w:r w:rsidR="003D5497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ремонтных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: с оформлением акта</w:t>
      </w:r>
      <w:r w:rsidR="001F7895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сдачи-приемки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выполненных работ.</w:t>
      </w:r>
    </w:p>
    <w:p w:rsidR="009A2DB0" w:rsidRPr="00106CB3" w:rsidRDefault="009A2DB0" w:rsidP="001F7895">
      <w:pPr>
        <w:pStyle w:val="a6"/>
        <w:numPr>
          <w:ilvl w:val="1"/>
          <w:numId w:val="1"/>
        </w:numPr>
        <w:ind w:left="142" w:right="-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обязан передать Заказчику двусторонний акт сдачи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-приемки выполненных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составленный в двух оригинальных экземплярах и подписанный со своей Стороны, а также иные отчетные документ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ы и/или результаты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2DB0" w:rsidRPr="00106CB3" w:rsidRDefault="009A2DB0" w:rsidP="001F7895">
      <w:pPr>
        <w:pStyle w:val="a6"/>
        <w:numPr>
          <w:ilvl w:val="1"/>
          <w:numId w:val="1"/>
        </w:numPr>
        <w:ind w:left="142" w:right="-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Заказчик в течение 3 (трех) рабочих дней со дня получения акта сдачи-приемки 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выполненных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Исполнителя при отсутствии замечаний к 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работам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 подписать акт сдачи-приемки 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выполненных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своей стороны и передать один экземпляр акта сдачи-приемки </w:t>
      </w:r>
      <w:r w:rsidR="00D967F5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выполненных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Исполнителю.</w:t>
      </w:r>
    </w:p>
    <w:p w:rsidR="009A2DB0" w:rsidRPr="00106CB3" w:rsidRDefault="0050197A" w:rsidP="001F7895">
      <w:pPr>
        <w:pStyle w:val="a6"/>
        <w:widowControl w:val="0"/>
        <w:numPr>
          <w:ilvl w:val="1"/>
          <w:numId w:val="1"/>
        </w:numPr>
        <w:autoSpaceDE w:val="0"/>
        <w:spacing w:after="0" w:line="240" w:lineRule="auto"/>
        <w:ind w:left="142" w:right="-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Заказчик (</w:t>
      </w:r>
      <w:r w:rsidR="006245B0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его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представители) в течение указанного срока в п. 5.3. не подписывает Акт сдачи-приемки 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выполненных работ</w:t>
      </w:r>
      <w:r w:rsidR="006A085F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видимых </w:t>
      </w:r>
      <w:r w:rsidR="008C081F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на,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 причин, либо безосновательно уклоняется от подписания акта сдачи-приемки, Исполнитель</w:t>
      </w:r>
      <w:r w:rsidRPr="00106CB3">
        <w:rPr>
          <w:rFonts w:ascii="Times New Roman" w:hAnsi="Times New Roman" w:cs="Times New Roman"/>
          <w:sz w:val="24"/>
          <w:szCs w:val="24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 право в одностороннем порядке составить акт, самостоятельно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подписать его и принять работы</w:t>
      </w:r>
      <w:r w:rsidR="001F7895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участия </w:t>
      </w:r>
      <w:r w:rsidR="006245B0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аказчика</w:t>
      </w:r>
      <w:r w:rsidR="006245B0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245B0" w:rsidRPr="00106CB3" w:rsidRDefault="006245B0" w:rsidP="001F7895">
      <w:pPr>
        <w:pStyle w:val="a6"/>
        <w:numPr>
          <w:ilvl w:val="1"/>
          <w:numId w:val="1"/>
        </w:numPr>
        <w:ind w:left="142" w:right="-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направляет Акт, подписанный в одностороннем порядке, счёт на оплату и претензию с требованием опла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тить выполненные работы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Заказчику с описью вложений посредством почтовой связи либо лично через представителей</w:t>
      </w:r>
    </w:p>
    <w:p w:rsidR="006245B0" w:rsidRPr="00106CB3" w:rsidRDefault="006245B0" w:rsidP="001F7895">
      <w:pPr>
        <w:pStyle w:val="a6"/>
        <w:numPr>
          <w:ilvl w:val="1"/>
          <w:numId w:val="1"/>
        </w:numPr>
        <w:ind w:left="142" w:right="-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выявления Зака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зчиком недостатков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их приемке Заказчик в срок, установленный в пункте 5.3. Договора, составляет мотивированный отказ и направляет его Исполнителю с указанием перечня недостатков и сроков их устранения. Обнаруженные недостатки</w:t>
      </w:r>
      <w:r w:rsidR="001D0AD1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устран</w:t>
      </w:r>
      <w:r w:rsidR="00D967F5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яются Исполнителем за свой счет, либо за счет Заказчика в случае, если недостатки возникли по вине Заказчика либо третьих лиц.</w:t>
      </w:r>
    </w:p>
    <w:p w:rsidR="001F7895" w:rsidRPr="00106CB3" w:rsidRDefault="006245B0" w:rsidP="0067459D">
      <w:pPr>
        <w:pStyle w:val="a6"/>
        <w:numPr>
          <w:ilvl w:val="1"/>
          <w:numId w:val="1"/>
        </w:numPr>
        <w:ind w:left="142" w:right="-1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устранения недостатков 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приемка 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повторно в порядке, установленном пунктами 5.1. – 5.5. Договора.</w:t>
      </w:r>
    </w:p>
    <w:p w:rsidR="00127785" w:rsidRPr="00106CB3" w:rsidRDefault="00127785" w:rsidP="001F7895">
      <w:pPr>
        <w:numPr>
          <w:ilvl w:val="0"/>
          <w:numId w:val="1"/>
        </w:numPr>
        <w:suppressAutoHyphens/>
        <w:spacing w:before="60" w:after="60" w:line="240" w:lineRule="auto"/>
        <w:ind w:left="142" w:right="-12" w:hanging="35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СТОРОН, ПОРЯДОК РАЗРЕШЕНИЯ СПОРОВ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расторжения данного Договора является нарушение Исполнителем сроков доставки и проведения работ, указанных в п.</w:t>
      </w:r>
      <w:r w:rsidR="00C94BA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5 (пять) рабочих дней. За нарушение Ис</w:t>
      </w:r>
      <w:r w:rsidR="00B47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полнителем сроков выполнения работ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Заказчик в праве потребовать пени в размере 0,1 % </w:t>
      </w:r>
      <w:r w:rsidR="00B47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стоимости просроченной работы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каждый рабочий день просрочки, </w:t>
      </w:r>
      <w:r w:rsidR="00193875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5 % от суммы договора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Монтажные работы вне помещений не могут производиться при температуре ниже -15С°, сильном дожде или грозе, силе ветра более 10 м/с, в этом случае Исполнитель вправе перенести дату 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монтажа,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дату окончания работ по согласованию с Заказчиком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срок сдачи выполненных работ нарушен по вине Заказчика (Заказчик не обеспечил своевременный доступ работников Исполнителя и надлежащие условия для выполнения Исполнителем данного договора), претензий Заказчик в адрес Исполнителя не предъявляет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5EF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Заказчиком сроков внесения окончательной оплаты, он выплачивает Исполнителю пени в размере 0,1 % от просроченной суммы, за каждый рабочий день просрочки.</w:t>
      </w:r>
    </w:p>
    <w:p w:rsidR="00127785" w:rsidRPr="00106CB3" w:rsidRDefault="00127785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5EF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Уплата пени не освобождает стороны от выполнения обязательств по настоящему Договору.</w:t>
      </w:r>
    </w:p>
    <w:p w:rsidR="000065EF" w:rsidRPr="00106CB3" w:rsidRDefault="000065EF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Исполнитель не несет ответственность за </w:t>
      </w:r>
      <w:r w:rsidR="008B04C2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и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сохранность </w:t>
      </w:r>
      <w:r w:rsidR="008B04C2" w:rsidRPr="00106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демонтированных конструкций.</w:t>
      </w:r>
    </w:p>
    <w:p w:rsidR="0059023E" w:rsidRPr="00106CB3" w:rsidRDefault="0059023E" w:rsidP="00D967F5">
      <w:pPr>
        <w:spacing w:after="0" w:line="240" w:lineRule="auto"/>
        <w:ind w:left="142" w:right="-12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785" w:rsidRPr="00106CB3" w:rsidRDefault="00127785" w:rsidP="001F7895">
      <w:pPr>
        <w:widowControl w:val="0"/>
        <w:numPr>
          <w:ilvl w:val="0"/>
          <w:numId w:val="1"/>
        </w:numPr>
        <w:suppressAutoHyphens/>
        <w:autoSpaceDE w:val="0"/>
        <w:spacing w:before="60" w:after="60" w:line="240" w:lineRule="auto"/>
        <w:ind w:left="142" w:right="-12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ПРОЧИЕ УСЛОВИЯ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Исполнитель несет ответственность за ненадлежащее качество предоставленных им материалов, а также за предоставление материалов, обремененных правами третьих лиц, в порядке, предусмотренном действующим законодательством РФ.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7.2. Настоящий договор может быть изменен или дополнен по соглашению сторон. Все изменения и дополнения к настоящему договору подписываются обеими сторонами и являются его неотъемлемыми частями.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 Настоящий договор может быть досрочно расторгнут по другим основаниям,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предусмотренным действующим законодательством РФ.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Во всем остальном, не предусмотренном настоящим договором, стороны будут руководствоваться действующим законодательством.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7.5. Настоящий договор составлен в двух экземплярах, имеющих одинаковую юридическую силу, по одному для каждой из сторон.</w:t>
      </w:r>
    </w:p>
    <w:p w:rsidR="00127785" w:rsidRPr="00106CB3" w:rsidRDefault="00127785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7.6.</w:t>
      </w:r>
      <w:r w:rsidR="00DD063E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вступает в силу с момента подписания и действует до момента окончания исполнен</w:t>
      </w:r>
      <w:r w:rsidR="006E70EA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>ия Сторонами своих обязательств, но не далее, чем 31.12.202</w:t>
      </w:r>
      <w:r w:rsidR="00CE51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E70EA" w:rsidRPr="00106C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8C081F" w:rsidRPr="00106CB3" w:rsidRDefault="008C081F" w:rsidP="00D967F5">
      <w:pPr>
        <w:widowControl w:val="0"/>
        <w:autoSpaceDE w:val="0"/>
        <w:spacing w:after="0" w:line="240" w:lineRule="auto"/>
        <w:ind w:left="142" w:right="-1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785" w:rsidRPr="00106CB3" w:rsidRDefault="00127785" w:rsidP="008C081F">
      <w:pPr>
        <w:widowControl w:val="0"/>
        <w:numPr>
          <w:ilvl w:val="0"/>
          <w:numId w:val="1"/>
        </w:numPr>
        <w:suppressAutoHyphens/>
        <w:autoSpaceDE w:val="0"/>
        <w:spacing w:before="60" w:after="60" w:line="240" w:lineRule="auto"/>
        <w:ind w:left="142" w:right="-12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АДРЕСА И РЕКВИЗИТЫ СТОРОН</w:t>
      </w: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5387"/>
        <w:gridCol w:w="5245"/>
      </w:tblGrid>
      <w:tr w:rsidR="00127785" w:rsidRPr="00106CB3" w:rsidTr="00995998">
        <w:tc>
          <w:tcPr>
            <w:tcW w:w="5387" w:type="dxa"/>
          </w:tcPr>
          <w:p w:rsidR="00127785" w:rsidRPr="00106CB3" w:rsidRDefault="00127785" w:rsidP="00D967F5">
            <w:pPr>
              <w:widowControl w:val="0"/>
              <w:autoSpaceDE w:val="0"/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127785" w:rsidRPr="00106CB3" w:rsidRDefault="00127785" w:rsidP="00D967F5">
            <w:pPr>
              <w:widowControl w:val="0"/>
              <w:autoSpaceDE w:val="0"/>
              <w:snapToGrid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90C8B" w:rsidRPr="00106CB3" w:rsidTr="00995998">
        <w:tc>
          <w:tcPr>
            <w:tcW w:w="5387" w:type="dxa"/>
          </w:tcPr>
          <w:p w:rsidR="00961AF6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«ИСПОЛНИТЕЛЬ»:</w:t>
            </w:r>
          </w:p>
          <w:p w:rsidR="00DD063E" w:rsidRPr="00106CB3" w:rsidRDefault="00DD063E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61AF6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961AF6" w:rsidRPr="00106CB3" w:rsidRDefault="0044753A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Шендрик Игорь Борисович</w:t>
            </w:r>
            <w:r w:rsidR="00961AF6"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961AF6" w:rsidRPr="00106CB3" w:rsidRDefault="00961AF6" w:rsidP="00CE517C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454047, Россия, </w:t>
            </w:r>
            <w:r w:rsidR="00CE51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Челябинская область, г. </w:t>
            </w: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Челябинск, ул. Б.</w:t>
            </w:r>
            <w:r w:rsidR="001F638E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Хмельницкого, д </w:t>
            </w:r>
            <w:r w:rsidR="00CE51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11, кв. </w:t>
            </w:r>
            <w:r w:rsidR="0044753A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961AF6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ОГРНИП </w:t>
            </w:r>
            <w:r w:rsidR="0044753A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323745600085570</w:t>
            </w:r>
          </w:p>
          <w:p w:rsidR="0044753A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</w:t>
            </w:r>
            <w:r w:rsidR="0044753A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745001752977</w:t>
            </w:r>
          </w:p>
          <w:p w:rsidR="00961AF6" w:rsidRPr="00106CB3" w:rsidRDefault="00FA2355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«Банк Точка»</w:t>
            </w:r>
          </w:p>
          <w:p w:rsidR="00961AF6" w:rsidRPr="00106CB3" w:rsidRDefault="00995998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961AF6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44753A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FA2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4753A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408028107</w:t>
            </w:r>
            <w:r w:rsidR="00FA2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20000168972</w:t>
            </w:r>
          </w:p>
          <w:p w:rsidR="0044753A" w:rsidRPr="00106CB3" w:rsidRDefault="00995998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961AF6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/с </w:t>
            </w:r>
            <w:r w:rsidR="00FA2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30101810745374525104</w:t>
            </w:r>
          </w:p>
          <w:p w:rsidR="00961AF6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="00FA2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044525104</w:t>
            </w:r>
          </w:p>
          <w:p w:rsidR="00961AF6" w:rsidRPr="00106CB3" w:rsidRDefault="00DD063E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+7 (</w:t>
            </w:r>
            <w:r w:rsidR="0044753A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982</w:t>
            </w: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44753A"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289 79 27</w:t>
            </w:r>
          </w:p>
          <w:p w:rsidR="00961AF6" w:rsidRPr="00632209" w:rsidRDefault="0044753A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Эл. почта: </w:t>
            </w:r>
            <w:hyperlink r:id="rId6" w:history="1">
              <w:r w:rsidRPr="00106C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earlgrey</w:t>
              </w:r>
              <w:r w:rsidRPr="006322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Pr="00106C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list</w:t>
              </w:r>
              <w:r w:rsidRPr="0063220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106CB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:rsidR="0044753A" w:rsidRPr="00632209" w:rsidRDefault="0044753A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753A" w:rsidRPr="00632209" w:rsidRDefault="0044753A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063E" w:rsidRPr="00106CB3" w:rsidRDefault="00DD063E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61AF6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Индивидуальный предприниматель</w:t>
            </w:r>
          </w:p>
          <w:p w:rsidR="00961AF6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61AF6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61AF6" w:rsidRPr="00106CB3" w:rsidRDefault="00961AF6" w:rsidP="00961AF6">
            <w:pPr>
              <w:widowControl w:val="0"/>
              <w:autoSpaceDE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__________________/</w:t>
            </w:r>
            <w:r w:rsidR="0044753A"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 Б. Шендрик</w:t>
            </w: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</w:p>
          <w:p w:rsidR="00190C8B" w:rsidRPr="00106CB3" w:rsidRDefault="0044753A" w:rsidP="00961AF6">
            <w:pPr>
              <w:widowControl w:val="0"/>
              <w:autoSpaceDE w:val="0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245" w:type="dxa"/>
          </w:tcPr>
          <w:p w:rsidR="00190C8B" w:rsidRPr="00106CB3" w:rsidRDefault="00190C8B" w:rsidP="00D967F5">
            <w:pPr>
              <w:widowControl w:val="0"/>
              <w:autoSpaceDE w:val="0"/>
              <w:snapToGrid w:val="0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961AF6"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  <w:r w:rsidRPr="0010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»:</w:t>
            </w:r>
          </w:p>
          <w:p w:rsidR="00190C8B" w:rsidRPr="00106CB3" w:rsidRDefault="00190C8B" w:rsidP="00DD063E">
            <w:pPr>
              <w:widowControl w:val="0"/>
              <w:autoSpaceDE w:val="0"/>
              <w:snapToGrid w:val="0"/>
              <w:spacing w:after="0" w:line="240" w:lineRule="auto"/>
              <w:ind w:left="142"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123BF" w:rsidRPr="00106CB3" w:rsidRDefault="008123BF" w:rsidP="0010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23BF" w:rsidRPr="00106CB3" w:rsidSect="008C081F">
      <w:footnotePr>
        <w:pos w:val="beneathText"/>
      </w:footnotePr>
      <w:pgSz w:w="12240" w:h="15840"/>
      <w:pgMar w:top="709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613"/>
    <w:multiLevelType w:val="multilevel"/>
    <w:tmpl w:val="02083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8F"/>
    <w:rsid w:val="000065EF"/>
    <w:rsid w:val="00033DEF"/>
    <w:rsid w:val="00035FE7"/>
    <w:rsid w:val="00056F52"/>
    <w:rsid w:val="000E4DF4"/>
    <w:rsid w:val="00106CB3"/>
    <w:rsid w:val="00126305"/>
    <w:rsid w:val="00127785"/>
    <w:rsid w:val="00136BC1"/>
    <w:rsid w:val="00162E23"/>
    <w:rsid w:val="00190C8B"/>
    <w:rsid w:val="00193875"/>
    <w:rsid w:val="001D0AD1"/>
    <w:rsid w:val="001D5A1B"/>
    <w:rsid w:val="001E1FDA"/>
    <w:rsid w:val="001F33C0"/>
    <w:rsid w:val="001F638E"/>
    <w:rsid w:val="001F7895"/>
    <w:rsid w:val="0031028B"/>
    <w:rsid w:val="003130B5"/>
    <w:rsid w:val="00345731"/>
    <w:rsid w:val="003839FC"/>
    <w:rsid w:val="003D5497"/>
    <w:rsid w:val="003F3BD4"/>
    <w:rsid w:val="0044753A"/>
    <w:rsid w:val="00481FF4"/>
    <w:rsid w:val="0049108F"/>
    <w:rsid w:val="0050197A"/>
    <w:rsid w:val="00575E1C"/>
    <w:rsid w:val="0059023E"/>
    <w:rsid w:val="00597517"/>
    <w:rsid w:val="005B18AD"/>
    <w:rsid w:val="006023AA"/>
    <w:rsid w:val="006245B0"/>
    <w:rsid w:val="00632209"/>
    <w:rsid w:val="006412DA"/>
    <w:rsid w:val="0065093E"/>
    <w:rsid w:val="00673357"/>
    <w:rsid w:val="0067459D"/>
    <w:rsid w:val="006A085F"/>
    <w:rsid w:val="006E5233"/>
    <w:rsid w:val="006E70EA"/>
    <w:rsid w:val="007A1B1A"/>
    <w:rsid w:val="007A3738"/>
    <w:rsid w:val="007A3C23"/>
    <w:rsid w:val="007B39E6"/>
    <w:rsid w:val="007C5069"/>
    <w:rsid w:val="008123BF"/>
    <w:rsid w:val="008568F7"/>
    <w:rsid w:val="00880DF5"/>
    <w:rsid w:val="008B04C2"/>
    <w:rsid w:val="008C081F"/>
    <w:rsid w:val="008C305E"/>
    <w:rsid w:val="0093319D"/>
    <w:rsid w:val="009378A7"/>
    <w:rsid w:val="00961AF6"/>
    <w:rsid w:val="009752CB"/>
    <w:rsid w:val="00995998"/>
    <w:rsid w:val="009A2DB0"/>
    <w:rsid w:val="009E4DD8"/>
    <w:rsid w:val="00A94F05"/>
    <w:rsid w:val="00AC713B"/>
    <w:rsid w:val="00B208FE"/>
    <w:rsid w:val="00B47D8D"/>
    <w:rsid w:val="00B525B3"/>
    <w:rsid w:val="00B6065B"/>
    <w:rsid w:val="00BA0DF1"/>
    <w:rsid w:val="00BF138D"/>
    <w:rsid w:val="00C07B13"/>
    <w:rsid w:val="00C347A9"/>
    <w:rsid w:val="00C6140B"/>
    <w:rsid w:val="00C773AB"/>
    <w:rsid w:val="00C81F6C"/>
    <w:rsid w:val="00C8626D"/>
    <w:rsid w:val="00C94BA5"/>
    <w:rsid w:val="00CC1A30"/>
    <w:rsid w:val="00CC2892"/>
    <w:rsid w:val="00CE517C"/>
    <w:rsid w:val="00D17D07"/>
    <w:rsid w:val="00D967F5"/>
    <w:rsid w:val="00DC3792"/>
    <w:rsid w:val="00DD063E"/>
    <w:rsid w:val="00DD4E18"/>
    <w:rsid w:val="00E73665"/>
    <w:rsid w:val="00EC2805"/>
    <w:rsid w:val="00EC6B1E"/>
    <w:rsid w:val="00ED1921"/>
    <w:rsid w:val="00F702B8"/>
    <w:rsid w:val="00F90D55"/>
    <w:rsid w:val="00FA2355"/>
    <w:rsid w:val="00FB24FA"/>
    <w:rsid w:val="00F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2047-FCE9-45B2-B3AB-329885F1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0C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0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190C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2DB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47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lgrey@list.ru" TargetMode="External"/><Relationship Id="rId5" Type="http://schemas.openxmlformats.org/officeDocument/2006/relationships/hyperlink" Target="http://blank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Ефанова Светлана Викторовна</cp:lastModifiedBy>
  <cp:revision>5</cp:revision>
  <dcterms:created xsi:type="dcterms:W3CDTF">2024-06-26T11:28:00Z</dcterms:created>
  <dcterms:modified xsi:type="dcterms:W3CDTF">2024-07-26T08:49:00Z</dcterms:modified>
</cp:coreProperties>
</file>