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2A" w:rsidRPr="00CC121A" w:rsidRDefault="000808CA" w:rsidP="000808CA">
      <w:pPr>
        <w:widowControl w:val="0"/>
        <w:spacing w:after="0" w:line="240" w:lineRule="auto"/>
        <w:jc w:val="center"/>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ДОГОВОР №</w:t>
      </w:r>
      <w:r w:rsidR="00465395" w:rsidRPr="00CC121A">
        <w:rPr>
          <w:rFonts w:ascii="Times New Roman" w:hAnsi="Times New Roman" w:cs="Times New Roman"/>
          <w:bCs/>
          <w:snapToGrid w:val="0"/>
          <w:sz w:val="26"/>
          <w:szCs w:val="26"/>
        </w:rPr>
        <w:t xml:space="preserve"> </w:t>
      </w:r>
    </w:p>
    <w:p w:rsidR="000808CA" w:rsidRPr="00CC121A" w:rsidRDefault="000808CA" w:rsidP="000808CA">
      <w:pPr>
        <w:widowControl w:val="0"/>
        <w:spacing w:after="0" w:line="240" w:lineRule="auto"/>
        <w:jc w:val="center"/>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 xml:space="preserve">на поставку товара </w:t>
      </w:r>
    </w:p>
    <w:p w:rsidR="000808CA" w:rsidRPr="00CC121A" w:rsidRDefault="000808CA" w:rsidP="000808CA">
      <w:pPr>
        <w:pStyle w:val="12"/>
        <w:rPr>
          <w:rFonts w:ascii="Times New Roman" w:hAnsi="Times New Roman" w:cs="Times New Roman"/>
          <w:sz w:val="26"/>
          <w:szCs w:val="26"/>
        </w:rPr>
      </w:pPr>
      <w:r w:rsidRPr="00CC121A">
        <w:rPr>
          <w:rFonts w:ascii="Times New Roman" w:hAnsi="Times New Roman" w:cs="Times New Roman"/>
          <w:sz w:val="26"/>
          <w:szCs w:val="26"/>
        </w:rPr>
        <w:t>г. Челябинск</w:t>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Pr="00CC121A">
        <w:rPr>
          <w:rFonts w:ascii="Times New Roman" w:hAnsi="Times New Roman" w:cs="Times New Roman"/>
          <w:sz w:val="26"/>
          <w:szCs w:val="26"/>
        </w:rPr>
        <w:tab/>
      </w:r>
      <w:r w:rsidR="0053050A" w:rsidRPr="00CC121A">
        <w:rPr>
          <w:rFonts w:ascii="Times New Roman" w:hAnsi="Times New Roman" w:cs="Times New Roman"/>
          <w:sz w:val="26"/>
          <w:szCs w:val="26"/>
        </w:rPr>
        <w:tab/>
        <w:t>«</w:t>
      </w:r>
      <w:r w:rsidR="00E0022A" w:rsidRPr="00CC121A">
        <w:rPr>
          <w:rFonts w:ascii="Times New Roman" w:hAnsi="Times New Roman" w:cs="Times New Roman"/>
          <w:sz w:val="26"/>
          <w:szCs w:val="26"/>
        </w:rPr>
        <w:t>____</w:t>
      </w:r>
      <w:r w:rsidRPr="00CC121A">
        <w:rPr>
          <w:rFonts w:ascii="Times New Roman" w:hAnsi="Times New Roman" w:cs="Times New Roman"/>
          <w:sz w:val="26"/>
          <w:szCs w:val="26"/>
        </w:rPr>
        <w:t>»</w:t>
      </w:r>
      <w:r w:rsidR="009B5A31" w:rsidRPr="00CC121A">
        <w:rPr>
          <w:rFonts w:ascii="Times New Roman" w:hAnsi="Times New Roman" w:cs="Times New Roman"/>
          <w:sz w:val="26"/>
          <w:szCs w:val="26"/>
        </w:rPr>
        <w:t xml:space="preserve"> </w:t>
      </w:r>
      <w:r w:rsidR="002A5372">
        <w:rPr>
          <w:rFonts w:ascii="Times New Roman" w:hAnsi="Times New Roman" w:cs="Times New Roman"/>
          <w:sz w:val="26"/>
          <w:szCs w:val="26"/>
        </w:rPr>
        <w:t>______</w:t>
      </w:r>
      <w:r w:rsidR="00E0022A" w:rsidRPr="00CC121A">
        <w:rPr>
          <w:rFonts w:ascii="Times New Roman" w:hAnsi="Times New Roman" w:cs="Times New Roman"/>
          <w:sz w:val="26"/>
          <w:szCs w:val="26"/>
        </w:rPr>
        <w:t xml:space="preserve"> </w:t>
      </w:r>
      <w:r w:rsidRPr="00CC121A">
        <w:rPr>
          <w:rFonts w:ascii="Times New Roman" w:hAnsi="Times New Roman" w:cs="Times New Roman"/>
          <w:sz w:val="26"/>
          <w:szCs w:val="26"/>
        </w:rPr>
        <w:t>20</w:t>
      </w:r>
      <w:r w:rsidR="007B7073" w:rsidRPr="00CC121A">
        <w:rPr>
          <w:rFonts w:ascii="Times New Roman" w:hAnsi="Times New Roman" w:cs="Times New Roman"/>
          <w:sz w:val="26"/>
          <w:szCs w:val="26"/>
        </w:rPr>
        <w:t>2</w:t>
      </w:r>
      <w:r w:rsidR="002A5372">
        <w:rPr>
          <w:rFonts w:ascii="Times New Roman" w:hAnsi="Times New Roman" w:cs="Times New Roman"/>
          <w:sz w:val="26"/>
          <w:szCs w:val="26"/>
        </w:rPr>
        <w:t>1</w:t>
      </w:r>
      <w:r w:rsidR="00830E6E" w:rsidRPr="00CC121A">
        <w:rPr>
          <w:rFonts w:ascii="Times New Roman" w:hAnsi="Times New Roman" w:cs="Times New Roman"/>
          <w:sz w:val="26"/>
          <w:szCs w:val="26"/>
        </w:rPr>
        <w:t xml:space="preserve"> </w:t>
      </w:r>
      <w:r w:rsidRPr="00CC121A">
        <w:rPr>
          <w:rFonts w:ascii="Times New Roman" w:hAnsi="Times New Roman" w:cs="Times New Roman"/>
          <w:sz w:val="26"/>
          <w:szCs w:val="26"/>
        </w:rPr>
        <w:t>г.</w:t>
      </w:r>
    </w:p>
    <w:p w:rsidR="000808CA" w:rsidRPr="00CC121A" w:rsidRDefault="000808CA" w:rsidP="000808CA">
      <w:pPr>
        <w:widowControl w:val="0"/>
        <w:spacing w:after="0" w:line="240" w:lineRule="auto"/>
        <w:jc w:val="both"/>
        <w:rPr>
          <w:rFonts w:ascii="Times New Roman" w:hAnsi="Times New Roman" w:cs="Times New Roman"/>
          <w:bCs/>
          <w:snapToGrid w:val="0"/>
          <w:sz w:val="26"/>
          <w:szCs w:val="26"/>
        </w:rPr>
      </w:pPr>
    </w:p>
    <w:p w:rsidR="00CF1161" w:rsidRPr="00CC121A" w:rsidRDefault="000808CA" w:rsidP="000808CA">
      <w:pPr>
        <w:widowControl w:val="0"/>
        <w:spacing w:after="0" w:line="240" w:lineRule="auto"/>
        <w:jc w:val="both"/>
        <w:rPr>
          <w:rFonts w:ascii="Times New Roman" w:hAnsi="Times New Roman" w:cs="Times New Roman"/>
          <w:bCs/>
          <w:snapToGrid w:val="0"/>
          <w:sz w:val="26"/>
          <w:szCs w:val="26"/>
        </w:rPr>
      </w:pPr>
      <w:r w:rsidRPr="00CC121A">
        <w:rPr>
          <w:rFonts w:ascii="Times New Roman" w:hAnsi="Times New Roman" w:cs="Times New Roman"/>
          <w:bCs/>
          <w:snapToGrid w:val="0"/>
          <w:sz w:val="26"/>
          <w:szCs w:val="26"/>
        </w:rPr>
        <w:tab/>
      </w:r>
      <w:r w:rsidR="007B7073" w:rsidRPr="00CC121A">
        <w:rPr>
          <w:rFonts w:ascii="Times New Roman" w:hAnsi="Times New Roman" w:cs="Times New Roman"/>
          <w:b/>
          <w:bCs/>
          <w:snapToGrid w:val="0"/>
          <w:sz w:val="26"/>
          <w:szCs w:val="26"/>
        </w:rPr>
        <w:t>Муниципальное автономное дошкольное образовательное учреждение «Детский сад № 477</w:t>
      </w:r>
      <w:r w:rsidR="0032660E" w:rsidRPr="00CC121A">
        <w:rPr>
          <w:rFonts w:ascii="Times New Roman" w:hAnsi="Times New Roman" w:cs="Times New Roman"/>
          <w:b/>
          <w:bCs/>
          <w:snapToGrid w:val="0"/>
          <w:sz w:val="26"/>
          <w:szCs w:val="26"/>
        </w:rPr>
        <w:t xml:space="preserve"> </w:t>
      </w:r>
      <w:r w:rsidR="007B7073" w:rsidRPr="00CC121A">
        <w:rPr>
          <w:rFonts w:ascii="Times New Roman" w:hAnsi="Times New Roman" w:cs="Times New Roman"/>
          <w:b/>
          <w:bCs/>
          <w:snapToGrid w:val="0"/>
          <w:sz w:val="26"/>
          <w:szCs w:val="26"/>
        </w:rPr>
        <w:t>г. Челябинска»,</w:t>
      </w:r>
      <w:r w:rsidR="007B7073" w:rsidRPr="00CC121A">
        <w:rPr>
          <w:rFonts w:ascii="Times New Roman" w:hAnsi="Times New Roman" w:cs="Times New Roman"/>
          <w:bCs/>
          <w:snapToGrid w:val="0"/>
          <w:sz w:val="26"/>
          <w:szCs w:val="26"/>
        </w:rPr>
        <w:t xml:space="preserve"> именуемое в дальнейшем «Заказчик», в лице заведующего </w:t>
      </w:r>
      <w:proofErr w:type="spellStart"/>
      <w:r w:rsidR="007B7073" w:rsidRPr="00CC121A">
        <w:rPr>
          <w:rFonts w:ascii="Times New Roman" w:hAnsi="Times New Roman" w:cs="Times New Roman"/>
          <w:bCs/>
          <w:snapToGrid w:val="0"/>
          <w:sz w:val="26"/>
          <w:szCs w:val="26"/>
        </w:rPr>
        <w:t>Самохваловой</w:t>
      </w:r>
      <w:proofErr w:type="spellEnd"/>
      <w:r w:rsidR="007B7073" w:rsidRPr="00CC121A">
        <w:rPr>
          <w:rFonts w:ascii="Times New Roman" w:hAnsi="Times New Roman" w:cs="Times New Roman"/>
          <w:bCs/>
          <w:snapToGrid w:val="0"/>
          <w:sz w:val="26"/>
          <w:szCs w:val="26"/>
        </w:rPr>
        <w:t xml:space="preserve"> Ольги Владиславовны, действующего на основании Устава, с одной стороны и</w:t>
      </w:r>
      <w:r w:rsidR="00030E05" w:rsidRPr="00CC121A">
        <w:rPr>
          <w:sz w:val="26"/>
          <w:szCs w:val="26"/>
        </w:rPr>
        <w:t xml:space="preserve"> </w:t>
      </w:r>
      <w:r w:rsidR="00EB4BB9">
        <w:rPr>
          <w:sz w:val="26"/>
          <w:szCs w:val="26"/>
        </w:rPr>
        <w:t>___________________________</w:t>
      </w:r>
      <w:r w:rsidR="00030E05" w:rsidRPr="00CC121A">
        <w:rPr>
          <w:rFonts w:ascii="Times New Roman" w:hAnsi="Times New Roman" w:cs="Times New Roman"/>
          <w:b/>
          <w:bCs/>
          <w:snapToGrid w:val="0"/>
          <w:sz w:val="26"/>
          <w:szCs w:val="26"/>
        </w:rPr>
        <w:t>,</w:t>
      </w:r>
      <w:r w:rsidR="007B7073" w:rsidRPr="00CC121A">
        <w:rPr>
          <w:rFonts w:ascii="Times New Roman" w:hAnsi="Times New Roman" w:cs="Times New Roman"/>
          <w:bCs/>
          <w:snapToGrid w:val="0"/>
          <w:sz w:val="26"/>
          <w:szCs w:val="26"/>
        </w:rPr>
        <w:t xml:space="preserve"> именуемый в </w:t>
      </w:r>
      <w:r w:rsidR="00361E45" w:rsidRPr="00CC121A">
        <w:rPr>
          <w:rFonts w:ascii="Times New Roman" w:hAnsi="Times New Roman" w:cs="Times New Roman"/>
          <w:bCs/>
          <w:snapToGrid w:val="0"/>
          <w:sz w:val="26"/>
          <w:szCs w:val="26"/>
        </w:rPr>
        <w:t xml:space="preserve">дальнейшем «Поставщик», в лице </w:t>
      </w:r>
      <w:r w:rsidR="00FB5907">
        <w:rPr>
          <w:rFonts w:ascii="Times New Roman" w:hAnsi="Times New Roman" w:cs="Times New Roman"/>
          <w:bCs/>
          <w:snapToGrid w:val="0"/>
          <w:sz w:val="26"/>
          <w:szCs w:val="26"/>
        </w:rPr>
        <w:t>__________________________</w:t>
      </w:r>
      <w:r w:rsidR="007B7073" w:rsidRPr="00CC121A">
        <w:rPr>
          <w:rFonts w:ascii="Times New Roman" w:hAnsi="Times New Roman" w:cs="Times New Roman"/>
          <w:bCs/>
          <w:snapToGrid w:val="0"/>
          <w:sz w:val="26"/>
          <w:szCs w:val="26"/>
        </w:rPr>
        <w:t xml:space="preserve"> д</w:t>
      </w:r>
      <w:r w:rsidR="00361E45" w:rsidRPr="00CC121A">
        <w:rPr>
          <w:rFonts w:ascii="Times New Roman" w:hAnsi="Times New Roman" w:cs="Times New Roman"/>
          <w:bCs/>
          <w:snapToGrid w:val="0"/>
          <w:sz w:val="26"/>
          <w:szCs w:val="26"/>
        </w:rPr>
        <w:t xml:space="preserve">ействующей на основании </w:t>
      </w:r>
      <w:r w:rsidR="00FB5907">
        <w:rPr>
          <w:rFonts w:ascii="Times New Roman" w:hAnsi="Times New Roman" w:cs="Times New Roman"/>
          <w:bCs/>
          <w:snapToGrid w:val="0"/>
          <w:sz w:val="26"/>
          <w:szCs w:val="26"/>
        </w:rPr>
        <w:t>___________</w:t>
      </w:r>
      <w:r w:rsidR="007B7073" w:rsidRPr="00CC121A">
        <w:rPr>
          <w:rFonts w:ascii="Times New Roman" w:hAnsi="Times New Roman" w:cs="Times New Roman"/>
          <w:bCs/>
          <w:snapToGrid w:val="0"/>
          <w:sz w:val="26"/>
          <w:szCs w:val="26"/>
        </w:rPr>
        <w:t>, с другой стороны, именуемые в дальнейшем «Стороны», заключили настоящий договор о нижеследующем:</w:t>
      </w:r>
    </w:p>
    <w:p w:rsidR="00CF1161" w:rsidRPr="00CC121A" w:rsidRDefault="00CF1161" w:rsidP="00CF1161">
      <w:pPr>
        <w:spacing w:after="0" w:line="240" w:lineRule="auto"/>
        <w:jc w:val="center"/>
        <w:rPr>
          <w:rFonts w:ascii="Times New Roman" w:hAnsi="Times New Roman"/>
          <w:b/>
          <w:sz w:val="26"/>
          <w:szCs w:val="26"/>
        </w:rPr>
      </w:pPr>
    </w:p>
    <w:p w:rsidR="00CF1161" w:rsidRPr="00CC121A" w:rsidRDefault="006E587D" w:rsidP="00864646">
      <w:pPr>
        <w:pStyle w:val="a7"/>
        <w:numPr>
          <w:ilvl w:val="0"/>
          <w:numId w:val="22"/>
        </w:numPr>
        <w:spacing w:after="0" w:line="240" w:lineRule="auto"/>
        <w:jc w:val="center"/>
        <w:rPr>
          <w:rFonts w:ascii="Times New Roman" w:hAnsi="Times New Roman"/>
          <w:b/>
          <w:sz w:val="26"/>
          <w:szCs w:val="26"/>
        </w:rPr>
      </w:pPr>
      <w:r w:rsidRPr="00CC121A">
        <w:rPr>
          <w:rFonts w:ascii="Times New Roman" w:hAnsi="Times New Roman"/>
          <w:b/>
          <w:sz w:val="26"/>
          <w:szCs w:val="26"/>
        </w:rPr>
        <w:t>ПРЕДМЕТ ДОГОВОРА</w:t>
      </w:r>
    </w:p>
    <w:p w:rsidR="00864646" w:rsidRPr="00CC121A" w:rsidRDefault="00864646" w:rsidP="00864646">
      <w:pPr>
        <w:spacing w:after="0" w:line="240" w:lineRule="auto"/>
        <w:jc w:val="center"/>
        <w:rPr>
          <w:rFonts w:ascii="Times New Roman" w:hAnsi="Times New Roman"/>
          <w:b/>
          <w:sz w:val="26"/>
          <w:szCs w:val="26"/>
        </w:rPr>
      </w:pPr>
    </w:p>
    <w:p w:rsidR="00864646" w:rsidRPr="00CC121A" w:rsidRDefault="007B7073" w:rsidP="00864646">
      <w:pPr>
        <w:spacing w:after="0" w:line="240" w:lineRule="auto"/>
        <w:jc w:val="both"/>
        <w:rPr>
          <w:rFonts w:ascii="Times New Roman" w:hAnsi="Times New Roman" w:cs="Times New Roman"/>
          <w:b/>
          <w:sz w:val="26"/>
          <w:szCs w:val="26"/>
        </w:rPr>
      </w:pPr>
      <w:r w:rsidRPr="00CC121A">
        <w:rPr>
          <w:rFonts w:ascii="Times New Roman" w:hAnsi="Times New Roman"/>
          <w:sz w:val="26"/>
          <w:szCs w:val="26"/>
        </w:rPr>
        <w:t xml:space="preserve">            1.1.   По настоящему договору Поставщик обязуется в обусловленный настоящим договором срок </w:t>
      </w:r>
      <w:r w:rsidRPr="00EE276E">
        <w:rPr>
          <w:rFonts w:ascii="Times New Roman" w:hAnsi="Times New Roman"/>
          <w:sz w:val="26"/>
          <w:szCs w:val="26"/>
          <w:u w:val="single"/>
        </w:rPr>
        <w:t xml:space="preserve">поставить </w:t>
      </w:r>
      <w:r w:rsidR="00EE276E">
        <w:rPr>
          <w:rFonts w:ascii="Times New Roman" w:hAnsi="Times New Roman"/>
          <w:sz w:val="26"/>
          <w:szCs w:val="26"/>
          <w:u w:val="single"/>
        </w:rPr>
        <w:t>б</w:t>
      </w:r>
      <w:r w:rsidR="00EE276E" w:rsidRPr="00EE276E">
        <w:rPr>
          <w:rFonts w:ascii="Times New Roman" w:hAnsi="Times New Roman"/>
          <w:sz w:val="26"/>
          <w:szCs w:val="26"/>
          <w:u w:val="single"/>
        </w:rPr>
        <w:t>умагу для офисного оборудования</w:t>
      </w:r>
      <w:r w:rsidR="007877C9" w:rsidRPr="00CC121A">
        <w:rPr>
          <w:rFonts w:ascii="Times New Roman" w:hAnsi="Times New Roman"/>
          <w:sz w:val="26"/>
          <w:szCs w:val="26"/>
        </w:rPr>
        <w:t xml:space="preserve"> </w:t>
      </w:r>
      <w:r w:rsidRPr="00CC121A">
        <w:rPr>
          <w:rFonts w:ascii="Times New Roman" w:hAnsi="Times New Roman"/>
          <w:sz w:val="26"/>
          <w:szCs w:val="26"/>
        </w:rPr>
        <w:t>(Далее - Товар) Заказчику, а Заказчик обязуется обеспечить приемку и оплату поставленного товара, указанного в спецификации, являющейся неотъемлемой частью настоящего договора (Приложение №1).</w:t>
      </w:r>
      <w:r w:rsidR="00864646" w:rsidRPr="00CC121A">
        <w:rPr>
          <w:rFonts w:ascii="Times New Roman" w:hAnsi="Times New Roman" w:cs="Times New Roman"/>
          <w:sz w:val="26"/>
          <w:szCs w:val="26"/>
        </w:rPr>
        <w:t xml:space="preserve"> </w:t>
      </w:r>
    </w:p>
    <w:p w:rsidR="00864646" w:rsidRPr="00CC121A" w:rsidRDefault="00864646" w:rsidP="00864646">
      <w:pPr>
        <w:spacing w:after="0" w:line="240" w:lineRule="auto"/>
        <w:ind w:firstLine="708"/>
        <w:jc w:val="both"/>
        <w:rPr>
          <w:rFonts w:ascii="Times New Roman" w:hAnsi="Times New Roman" w:cs="Times New Roman"/>
          <w:bCs/>
          <w:snapToGrid w:val="0"/>
          <w:sz w:val="26"/>
          <w:szCs w:val="26"/>
        </w:rPr>
      </w:pPr>
      <w:r w:rsidRPr="00CC121A">
        <w:rPr>
          <w:rFonts w:ascii="Times New Roman" w:hAnsi="Times New Roman"/>
          <w:sz w:val="26"/>
          <w:szCs w:val="26"/>
        </w:rPr>
        <w:t xml:space="preserve">1.2. 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а также в соответствии с Положением о закупке товаров, работ, услуг для нужд </w:t>
      </w:r>
      <w:r w:rsidR="007B7073" w:rsidRPr="00CC121A">
        <w:rPr>
          <w:rFonts w:ascii="Times New Roman" w:hAnsi="Times New Roman"/>
          <w:sz w:val="26"/>
          <w:szCs w:val="26"/>
        </w:rPr>
        <w:t xml:space="preserve">Муниципального автономного дошкольного образовательного учреждения «Детский сад 477 г. </w:t>
      </w:r>
      <w:r w:rsidR="0032660E" w:rsidRPr="00CC121A">
        <w:rPr>
          <w:rFonts w:ascii="Times New Roman" w:hAnsi="Times New Roman"/>
          <w:sz w:val="26"/>
          <w:szCs w:val="26"/>
        </w:rPr>
        <w:t>Челябинска».</w:t>
      </w:r>
    </w:p>
    <w:p w:rsidR="00864646" w:rsidRPr="00CC121A" w:rsidRDefault="00864646" w:rsidP="00864646">
      <w:pPr>
        <w:spacing w:after="0" w:line="240" w:lineRule="auto"/>
        <w:jc w:val="both"/>
        <w:rPr>
          <w:rFonts w:ascii="Times New Roman" w:eastAsia="Times New Roman" w:hAnsi="Times New Roman" w:cs="Times New Roman"/>
          <w:sz w:val="26"/>
          <w:szCs w:val="26"/>
        </w:rPr>
      </w:pPr>
      <w:r w:rsidRPr="00CC121A">
        <w:rPr>
          <w:rFonts w:ascii="Times New Roman" w:hAnsi="Times New Roman"/>
          <w:sz w:val="26"/>
          <w:szCs w:val="26"/>
        </w:rPr>
        <w:t xml:space="preserve">            1.3. По настоящему договору Поставщик обязуется</w:t>
      </w:r>
      <w:r w:rsidRPr="00CC121A">
        <w:rPr>
          <w:rFonts w:ascii="Times New Roman" w:eastAsia="Times New Roman" w:hAnsi="Times New Roman" w:cs="Times New Roman"/>
          <w:sz w:val="26"/>
          <w:szCs w:val="26"/>
        </w:rPr>
        <w:t xml:space="preserve"> в период с момента его </w:t>
      </w:r>
      <w:r w:rsidR="0032660E" w:rsidRPr="00CC121A">
        <w:rPr>
          <w:rFonts w:ascii="Times New Roman" w:eastAsia="Times New Roman" w:hAnsi="Times New Roman" w:cs="Times New Roman"/>
          <w:sz w:val="26"/>
          <w:szCs w:val="26"/>
        </w:rPr>
        <w:t xml:space="preserve">заключения в течение </w:t>
      </w:r>
      <w:r w:rsidR="00FB5907">
        <w:rPr>
          <w:rFonts w:ascii="Times New Roman" w:eastAsia="Times New Roman" w:hAnsi="Times New Roman" w:cs="Times New Roman"/>
          <w:sz w:val="26"/>
          <w:szCs w:val="26"/>
        </w:rPr>
        <w:t>3</w:t>
      </w:r>
      <w:r w:rsidR="00F537A6" w:rsidRPr="00CC121A">
        <w:rPr>
          <w:rFonts w:ascii="Times New Roman" w:eastAsia="Times New Roman" w:hAnsi="Times New Roman" w:cs="Times New Roman"/>
          <w:sz w:val="26"/>
          <w:szCs w:val="26"/>
        </w:rPr>
        <w:t xml:space="preserve"> </w:t>
      </w:r>
      <w:r w:rsidR="0032660E" w:rsidRPr="00CC121A">
        <w:rPr>
          <w:rFonts w:ascii="Times New Roman" w:eastAsia="Times New Roman" w:hAnsi="Times New Roman" w:cs="Times New Roman"/>
          <w:sz w:val="26"/>
          <w:szCs w:val="26"/>
        </w:rPr>
        <w:t>(</w:t>
      </w:r>
      <w:r w:rsidR="00FB5907">
        <w:rPr>
          <w:rFonts w:ascii="Times New Roman" w:eastAsia="Times New Roman" w:hAnsi="Times New Roman" w:cs="Times New Roman"/>
          <w:sz w:val="26"/>
          <w:szCs w:val="26"/>
        </w:rPr>
        <w:t>трех</w:t>
      </w:r>
      <w:r w:rsidR="0032660E" w:rsidRPr="00CC121A">
        <w:rPr>
          <w:rFonts w:ascii="Times New Roman" w:eastAsia="Times New Roman" w:hAnsi="Times New Roman" w:cs="Times New Roman"/>
          <w:sz w:val="26"/>
          <w:szCs w:val="26"/>
        </w:rPr>
        <w:t xml:space="preserve">) </w:t>
      </w:r>
      <w:r w:rsidR="00D54884" w:rsidRPr="00CC121A">
        <w:rPr>
          <w:rFonts w:ascii="Times New Roman" w:eastAsia="Times New Roman" w:hAnsi="Times New Roman" w:cs="Times New Roman"/>
          <w:sz w:val="26"/>
          <w:szCs w:val="26"/>
        </w:rPr>
        <w:t>рабоч</w:t>
      </w:r>
      <w:r w:rsidR="00FB5907">
        <w:rPr>
          <w:rFonts w:ascii="Times New Roman" w:eastAsia="Times New Roman" w:hAnsi="Times New Roman" w:cs="Times New Roman"/>
          <w:sz w:val="26"/>
          <w:szCs w:val="26"/>
        </w:rPr>
        <w:t>их</w:t>
      </w:r>
      <w:r w:rsidR="00640023" w:rsidRPr="00CC121A">
        <w:rPr>
          <w:rFonts w:ascii="Times New Roman" w:eastAsia="Times New Roman" w:hAnsi="Times New Roman" w:cs="Times New Roman"/>
          <w:sz w:val="26"/>
          <w:szCs w:val="26"/>
        </w:rPr>
        <w:t xml:space="preserve"> дн</w:t>
      </w:r>
      <w:r w:rsidR="00FB5907">
        <w:rPr>
          <w:rFonts w:ascii="Times New Roman" w:eastAsia="Times New Roman" w:hAnsi="Times New Roman" w:cs="Times New Roman"/>
          <w:sz w:val="26"/>
          <w:szCs w:val="26"/>
        </w:rPr>
        <w:t>ей</w:t>
      </w:r>
      <w:r w:rsidR="00640023" w:rsidRPr="00CC121A">
        <w:rPr>
          <w:rFonts w:ascii="Times New Roman" w:eastAsia="Times New Roman" w:hAnsi="Times New Roman" w:cs="Times New Roman"/>
          <w:sz w:val="26"/>
          <w:szCs w:val="26"/>
        </w:rPr>
        <w:t xml:space="preserve"> </w:t>
      </w:r>
      <w:r w:rsidRPr="00CC121A">
        <w:rPr>
          <w:rFonts w:ascii="Times New Roman" w:eastAsia="Times New Roman" w:hAnsi="Times New Roman" w:cs="Times New Roman"/>
          <w:sz w:val="26"/>
          <w:szCs w:val="26"/>
        </w:rPr>
        <w:t xml:space="preserve">поставить товар Заказчику в соответствии со спецификацией (Приложение № 1) к договору, которая является неотъемлемой его частью, а Заказчик обязуется принять товар и оплатить </w:t>
      </w:r>
      <w:r w:rsidR="0032660E" w:rsidRPr="00CC121A">
        <w:rPr>
          <w:rFonts w:ascii="Times New Roman" w:eastAsia="Times New Roman" w:hAnsi="Times New Roman" w:cs="Times New Roman"/>
          <w:sz w:val="26"/>
          <w:szCs w:val="26"/>
        </w:rPr>
        <w:t>его</w:t>
      </w:r>
      <w:r w:rsidRPr="00CC121A">
        <w:rPr>
          <w:rFonts w:ascii="Times New Roman" w:eastAsia="Times New Roman" w:hAnsi="Times New Roman" w:cs="Times New Roman"/>
          <w:sz w:val="26"/>
          <w:szCs w:val="26"/>
        </w:rPr>
        <w:t xml:space="preserve"> в установленный срок.</w:t>
      </w:r>
    </w:p>
    <w:p w:rsidR="00864646" w:rsidRPr="00CC121A" w:rsidRDefault="00864646" w:rsidP="0032660E">
      <w:pPr>
        <w:spacing w:after="0" w:line="240" w:lineRule="auto"/>
        <w:jc w:val="both"/>
        <w:rPr>
          <w:rFonts w:ascii="Times New Roman" w:hAnsi="Times New Roman"/>
          <w:sz w:val="26"/>
          <w:szCs w:val="26"/>
        </w:rPr>
      </w:pPr>
      <w:r w:rsidRPr="00CC121A">
        <w:rPr>
          <w:rFonts w:ascii="Times New Roman" w:hAnsi="Times New Roman"/>
          <w:b/>
          <w:sz w:val="26"/>
          <w:szCs w:val="26"/>
        </w:rPr>
        <w:t xml:space="preserve">            </w:t>
      </w:r>
      <w:r w:rsidRPr="00CC121A">
        <w:rPr>
          <w:rFonts w:ascii="Times New Roman" w:hAnsi="Times New Roman"/>
          <w:sz w:val="26"/>
          <w:szCs w:val="26"/>
        </w:rPr>
        <w:t>1.</w:t>
      </w:r>
      <w:r w:rsidR="0032660E" w:rsidRPr="00CC121A">
        <w:rPr>
          <w:rFonts w:ascii="Times New Roman" w:hAnsi="Times New Roman"/>
          <w:sz w:val="26"/>
          <w:szCs w:val="26"/>
        </w:rPr>
        <w:t>4</w:t>
      </w:r>
      <w:r w:rsidRPr="00CC121A">
        <w:rPr>
          <w:rFonts w:ascii="Times New Roman" w:hAnsi="Times New Roman"/>
          <w:sz w:val="26"/>
          <w:szCs w:val="26"/>
        </w:rPr>
        <w:t>. Поставщик гарантирует, что поставляемый товар принадлежит ему на праве собственности и свободен от прав третьих лиц.</w:t>
      </w:r>
    </w:p>
    <w:p w:rsidR="00864646" w:rsidRPr="00CC121A" w:rsidRDefault="00864646" w:rsidP="00864646">
      <w:pPr>
        <w:pStyle w:val="a5"/>
        <w:rPr>
          <w:rFonts w:ascii="Times New Roman" w:hAnsi="Times New Roman" w:cs="Times New Roman"/>
          <w:b/>
          <w:sz w:val="26"/>
          <w:szCs w:val="26"/>
          <w:u w:val="single"/>
        </w:rPr>
      </w:pPr>
      <w:r w:rsidRPr="00CC121A">
        <w:rPr>
          <w:rFonts w:ascii="Times New Roman" w:hAnsi="Times New Roman"/>
          <w:sz w:val="26"/>
          <w:szCs w:val="26"/>
        </w:rPr>
        <w:t xml:space="preserve">             1.</w:t>
      </w:r>
      <w:r w:rsidR="0032660E" w:rsidRPr="00CC121A">
        <w:rPr>
          <w:rFonts w:ascii="Times New Roman" w:hAnsi="Times New Roman"/>
          <w:sz w:val="26"/>
          <w:szCs w:val="26"/>
        </w:rPr>
        <w:t>5</w:t>
      </w:r>
      <w:r w:rsidRPr="00CC121A">
        <w:rPr>
          <w:rFonts w:ascii="Times New Roman" w:hAnsi="Times New Roman"/>
          <w:sz w:val="26"/>
          <w:szCs w:val="26"/>
        </w:rPr>
        <w:t xml:space="preserve">. Место исполнения настоящего договора и место исполнения обязательств Поставщика по поставке: </w:t>
      </w:r>
      <w:r w:rsidR="0032660E" w:rsidRPr="00CC121A">
        <w:rPr>
          <w:rFonts w:ascii="Times New Roman" w:hAnsi="Times New Roman"/>
          <w:b/>
          <w:sz w:val="26"/>
          <w:szCs w:val="26"/>
          <w:u w:val="single"/>
        </w:rPr>
        <w:t>454003, г. Челябинск, пр. Победы, 335А</w:t>
      </w:r>
    </w:p>
    <w:p w:rsidR="00A16F9C" w:rsidRPr="00CC121A" w:rsidRDefault="00CF1161" w:rsidP="00864646">
      <w:pPr>
        <w:spacing w:after="0" w:line="240" w:lineRule="auto"/>
        <w:jc w:val="both"/>
        <w:rPr>
          <w:rFonts w:cs="Times New Roman"/>
          <w:sz w:val="26"/>
          <w:szCs w:val="26"/>
        </w:rPr>
      </w:pPr>
      <w:r w:rsidRPr="00CC121A">
        <w:rPr>
          <w:rFonts w:ascii="Times New Roman" w:hAnsi="Times New Roman"/>
          <w:sz w:val="26"/>
          <w:szCs w:val="26"/>
        </w:rPr>
        <w:t xml:space="preserve">          </w:t>
      </w:r>
    </w:p>
    <w:p w:rsidR="00F9336B" w:rsidRPr="00CC121A" w:rsidRDefault="00F9336B" w:rsidP="00F9336B">
      <w:pPr>
        <w:pStyle w:val="12"/>
        <w:jc w:val="center"/>
        <w:rPr>
          <w:rFonts w:ascii="Times New Roman" w:hAnsi="Times New Roman" w:cs="Times New Roman"/>
          <w:b/>
          <w:bCs/>
          <w:sz w:val="26"/>
          <w:szCs w:val="26"/>
        </w:rPr>
      </w:pPr>
      <w:r w:rsidRPr="00CC121A">
        <w:rPr>
          <w:rFonts w:ascii="Times New Roman" w:hAnsi="Times New Roman" w:cs="Times New Roman"/>
          <w:b/>
          <w:bCs/>
          <w:sz w:val="26"/>
          <w:szCs w:val="26"/>
        </w:rPr>
        <w:t>2. ПРАВА И ОБЯЗАННОСТИ СТОРОН</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2.1. Поставщик обязуется:</w:t>
      </w:r>
    </w:p>
    <w:p w:rsidR="008F712A" w:rsidRPr="00CC121A" w:rsidRDefault="008F712A"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2.1.1. Поставить товар Заказчику, качество и комплектность поставляемого Товара должны соответствовать ГОСТу, ТУ принятым для данного вида Товара, образцам Товара. Весь Товар должен быть снабжен соответствующими сертификатами и другими документами на русском языке, надлежащим образом подтверждающими качество и безопасность Товара.</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ab/>
        <w:t xml:space="preserve">2.1.2. </w:t>
      </w:r>
      <w:r w:rsidR="008F712A" w:rsidRPr="00CC121A">
        <w:rPr>
          <w:rFonts w:ascii="Times New Roman" w:hAnsi="Times New Roman" w:cs="Times New Roman"/>
          <w:sz w:val="26"/>
          <w:szCs w:val="26"/>
        </w:rPr>
        <w:t>В случае поставки Товара ненадлежащего качества Поставщик обязан без промедления заменить некачественный Товар качественным или, по требованию Заказчика, возместить стоимость некачественного Товара;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2.1.3. Предоставить Заказчику вместе с товаром, заверенные надлежащим образом копии действующих сертификатов соответствия и других документов, удостоверяющих его качество и соответствие законодательству Российской Федерации (в случае если товар подлежит обязательной сертификации).</w:t>
      </w:r>
      <w:r w:rsidRPr="00CC121A">
        <w:rPr>
          <w:rFonts w:ascii="Times New Roman" w:hAnsi="Times New Roman" w:cs="Times New Roman"/>
          <w:snapToGrid w:val="0"/>
          <w:sz w:val="26"/>
          <w:szCs w:val="26"/>
        </w:rPr>
        <w:t xml:space="preserve"> </w:t>
      </w:r>
    </w:p>
    <w:p w:rsidR="00F9336B" w:rsidRPr="00CC121A" w:rsidRDefault="00F9336B" w:rsidP="00F9336B">
      <w:pPr>
        <w:snapToGrid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lastRenderedPageBreak/>
        <w:tab/>
        <w:t xml:space="preserve">2.1.4. Предоставить вместе с товаром Заказчику, надлежащим образом оформленные, товарно-сопроводительные документы (счета, товарная накладная и(или) товарно-транспортная накладная и(или) </w:t>
      </w:r>
      <w:r w:rsidRPr="00CC121A">
        <w:rPr>
          <w:rFonts w:ascii="Times New Roman" w:eastAsia="Times New Roman" w:hAnsi="Times New Roman" w:cs="Times New Roman"/>
          <w:color w:val="000000"/>
          <w:sz w:val="26"/>
          <w:szCs w:val="26"/>
        </w:rPr>
        <w:t xml:space="preserve">акт приема-передачи товара и(или) унифицированный передаточный документ, </w:t>
      </w:r>
      <w:r w:rsidRPr="00CC121A">
        <w:rPr>
          <w:rFonts w:ascii="Times New Roman" w:hAnsi="Times New Roman" w:cs="Times New Roman"/>
          <w:sz w:val="26"/>
          <w:szCs w:val="26"/>
        </w:rPr>
        <w:t>счет-фактура (если применимо).</w:t>
      </w:r>
    </w:p>
    <w:p w:rsidR="00F9336B" w:rsidRPr="00CC121A" w:rsidRDefault="00F9336B" w:rsidP="00F9336B">
      <w:pPr>
        <w:autoSpaceDE w:val="0"/>
        <w:autoSpaceDN w:val="0"/>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2.2. Заказчик обязуется:</w:t>
      </w:r>
    </w:p>
    <w:p w:rsidR="00F9336B" w:rsidRPr="00CC121A" w:rsidRDefault="00F9336B" w:rsidP="00F9336B">
      <w:pPr>
        <w:pStyle w:val="ac"/>
        <w:spacing w:after="0" w:line="240" w:lineRule="auto"/>
        <w:ind w:left="0"/>
        <w:jc w:val="both"/>
        <w:rPr>
          <w:rFonts w:ascii="Times New Roman" w:hAnsi="Times New Roman" w:cs="Times New Roman"/>
          <w:sz w:val="26"/>
          <w:szCs w:val="26"/>
        </w:rPr>
      </w:pPr>
      <w:r w:rsidRPr="00CC121A">
        <w:rPr>
          <w:rFonts w:ascii="Times New Roman" w:hAnsi="Times New Roman" w:cs="Times New Roman"/>
          <w:sz w:val="26"/>
          <w:szCs w:val="26"/>
        </w:rPr>
        <w:tab/>
        <w:t xml:space="preserve">2.2.1. Осуществить приемку поставляемого товара по количеству и качеству в соответствии с действующим законодательством РФ и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w:t>
      </w:r>
    </w:p>
    <w:p w:rsidR="00F9336B" w:rsidRPr="00CC121A" w:rsidRDefault="00F9336B" w:rsidP="00F9336B">
      <w:pPr>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 xml:space="preserve">2.2.2. Оплатить поставленный товар, в срок, установленный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 Заказчик вправе:</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2.7.1. Требовать от Поставщика надлежащего исполнения обязательств в соответствии с настоящим Договором, а также требовать своевременного устранения недостатков.</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2.7.2. Требовать от Поставщика предоставления надлежащим образом оформленных платежных и иных сопровождающих, подтверждающих исполнение обязательств в соответствии настоящим Договором.</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2.7.3. Запрашивать у Поставщика информацию в ходе исполнения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2.7.4. Осуществлять контроль объемов, качества и сроков поставки товара в соответствии с настоящим Договором и действующим законодательством РФ.</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2.7.5. Не принимать товар ненадлежащего качества, не в полном объеме, с нарушений сроков исполнения и/или иных условий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2.7.6. Требовать от Поставщика информацию (отчет) об исполнении настоящего Договора на любой стадии его исполнения.</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2.7.7. Осуществлять контроль за своевременным, надлежащим выполнением условий настоящего Договора.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2.7.8. Привлекать экспертов, независимые экспертные организации и/или провести приемку поставленного товара собственными силами, в том числе путем создания комиссии в части исполнения объемов, сроков, условий настоящего Договора и соблюдения требований действующего законодательства.</w:t>
      </w:r>
    </w:p>
    <w:p w:rsidR="00F9336B" w:rsidRPr="00CC121A" w:rsidRDefault="00F9336B" w:rsidP="00F9336B">
      <w:pPr>
        <w:pStyle w:val="12"/>
        <w:rPr>
          <w:sz w:val="26"/>
          <w:szCs w:val="26"/>
        </w:rPr>
      </w:pPr>
      <w:r w:rsidRPr="00CC121A">
        <w:rPr>
          <w:rFonts w:asciiTheme="minorHAnsi" w:hAnsiTheme="minorHAnsi"/>
          <w:sz w:val="26"/>
          <w:szCs w:val="26"/>
        </w:rPr>
        <w:t xml:space="preserve">           </w:t>
      </w:r>
      <w:r w:rsidRPr="00CC121A">
        <w:rPr>
          <w:sz w:val="26"/>
          <w:szCs w:val="26"/>
        </w:rPr>
        <w:t>2.7.</w:t>
      </w:r>
      <w:r w:rsidR="007B3258" w:rsidRPr="00CC121A">
        <w:rPr>
          <w:rFonts w:asciiTheme="minorHAnsi" w:hAnsiTheme="minorHAnsi"/>
          <w:sz w:val="26"/>
          <w:szCs w:val="26"/>
        </w:rPr>
        <w:t>9</w:t>
      </w:r>
      <w:r w:rsidRPr="00CC121A">
        <w:rPr>
          <w:sz w:val="26"/>
          <w:szCs w:val="26"/>
        </w:rPr>
        <w:t>. Отказаться в одностороннем порядке от исполнения Договора в случаях, порядке и на условиях, предусмотренных гражданским законодательством, Договором.</w:t>
      </w:r>
    </w:p>
    <w:p w:rsidR="00F9336B" w:rsidRPr="00CC121A" w:rsidRDefault="00F9336B" w:rsidP="00F9336B">
      <w:pPr>
        <w:spacing w:after="0" w:line="240" w:lineRule="auto"/>
        <w:ind w:firstLine="561"/>
        <w:jc w:val="center"/>
        <w:rPr>
          <w:rFonts w:ascii="Times New Roman" w:hAnsi="Times New Roman" w:cs="Times New Roman"/>
          <w:bCs/>
          <w:sz w:val="26"/>
          <w:szCs w:val="26"/>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3. ЦЕНА И ПОРЯДОК РАСЧЕТОВ</w:t>
      </w:r>
    </w:p>
    <w:p w:rsidR="00640023" w:rsidRPr="00CC121A" w:rsidRDefault="00F9336B" w:rsidP="00F9336B">
      <w:pPr>
        <w:autoSpaceDE w:val="0"/>
        <w:autoSpaceDN w:val="0"/>
        <w:adjustRightInd w:val="0"/>
        <w:spacing w:after="0" w:line="240" w:lineRule="auto"/>
        <w:jc w:val="both"/>
        <w:rPr>
          <w:rFonts w:ascii="Times New Roman" w:hAnsi="Times New Roman" w:cs="Times New Roman"/>
          <w:bCs/>
          <w:snapToGrid w:val="0"/>
          <w:sz w:val="26"/>
          <w:szCs w:val="26"/>
        </w:rPr>
      </w:pPr>
      <w:r w:rsidRPr="00CC121A">
        <w:rPr>
          <w:rFonts w:ascii="Times New Roman" w:hAnsi="Times New Roman" w:cs="Times New Roman"/>
          <w:snapToGrid w:val="0"/>
          <w:sz w:val="26"/>
          <w:szCs w:val="26"/>
        </w:rPr>
        <w:tab/>
        <w:t>3.1. Цена</w:t>
      </w:r>
      <w:r w:rsidRPr="00CC121A">
        <w:rPr>
          <w:rFonts w:ascii="Times New Roman" w:hAnsi="Times New Roman" w:cs="Times New Roman"/>
          <w:bCs/>
          <w:snapToGrid w:val="0"/>
          <w:sz w:val="26"/>
          <w:szCs w:val="26"/>
        </w:rPr>
        <w:t xml:space="preserve"> </w:t>
      </w:r>
      <w:r w:rsidRPr="00CC121A">
        <w:rPr>
          <w:rFonts w:ascii="Times New Roman" w:hAnsi="Times New Roman" w:cs="Times New Roman"/>
          <w:snapToGrid w:val="0"/>
          <w:sz w:val="26"/>
          <w:szCs w:val="26"/>
        </w:rPr>
        <w:t>договор</w:t>
      </w:r>
      <w:r w:rsidRPr="00CC121A">
        <w:rPr>
          <w:rFonts w:ascii="Times New Roman" w:hAnsi="Times New Roman" w:cs="Times New Roman"/>
          <w:bCs/>
          <w:snapToGrid w:val="0"/>
          <w:sz w:val="26"/>
          <w:szCs w:val="26"/>
        </w:rPr>
        <w:t>а составляет</w:t>
      </w:r>
      <w:r w:rsidR="007877C9" w:rsidRPr="00CC121A">
        <w:rPr>
          <w:rFonts w:ascii="Times New Roman" w:hAnsi="Times New Roman" w:cs="Times New Roman"/>
          <w:bCs/>
          <w:snapToGrid w:val="0"/>
          <w:sz w:val="26"/>
          <w:szCs w:val="26"/>
        </w:rPr>
        <w:t xml:space="preserve"> </w:t>
      </w:r>
      <w:r w:rsidR="006564FA">
        <w:rPr>
          <w:rFonts w:ascii="Times New Roman" w:hAnsi="Times New Roman" w:cs="Times New Roman"/>
          <w:bCs/>
          <w:snapToGrid w:val="0"/>
          <w:sz w:val="26"/>
          <w:szCs w:val="26"/>
        </w:rPr>
        <w:t>______________</w:t>
      </w:r>
      <w:r w:rsidR="0053050A" w:rsidRPr="00CC121A">
        <w:rPr>
          <w:rFonts w:ascii="Times New Roman" w:hAnsi="Times New Roman" w:cs="Times New Roman"/>
          <w:b/>
          <w:bCs/>
          <w:snapToGrid w:val="0"/>
          <w:sz w:val="26"/>
          <w:szCs w:val="26"/>
        </w:rPr>
        <w:t>в том числе НДС</w:t>
      </w:r>
      <w:r w:rsidR="006564FA">
        <w:rPr>
          <w:rFonts w:ascii="Times New Roman" w:hAnsi="Times New Roman" w:cs="Times New Roman"/>
          <w:b/>
          <w:bCs/>
          <w:snapToGrid w:val="0"/>
          <w:sz w:val="26"/>
          <w:szCs w:val="26"/>
        </w:rPr>
        <w:t xml:space="preserve"> (если предусмотрен)</w:t>
      </w:r>
      <w:r w:rsidR="000E249D" w:rsidRPr="00CC121A">
        <w:rPr>
          <w:rFonts w:ascii="Times New Roman" w:hAnsi="Times New Roman" w:cs="Times New Roman"/>
          <w:b/>
          <w:bCs/>
          <w:snapToGrid w:val="0"/>
          <w:sz w:val="26"/>
          <w:szCs w:val="26"/>
        </w:rPr>
        <w:t>.</w:t>
      </w:r>
      <w:r w:rsidRPr="00CC121A">
        <w:rPr>
          <w:rFonts w:ascii="Times New Roman" w:hAnsi="Times New Roman" w:cs="Times New Roman"/>
          <w:i/>
          <w:sz w:val="26"/>
          <w:szCs w:val="26"/>
        </w:rPr>
        <w:t xml:space="preserve"> </w:t>
      </w:r>
      <w:r w:rsidRPr="00CC121A">
        <w:rPr>
          <w:rFonts w:ascii="Times New Roman" w:hAnsi="Times New Roman" w:cs="Times New Roman"/>
          <w:bCs/>
          <w:snapToGrid w:val="0"/>
          <w:sz w:val="26"/>
          <w:szCs w:val="26"/>
        </w:rPr>
        <w:t xml:space="preserve">Заказчик оплачивает поставленный Поставщиком товар по ценам, указанным в Спецификации (Приложение №1). </w:t>
      </w:r>
    </w:p>
    <w:p w:rsidR="00F9336B" w:rsidRPr="00CC121A" w:rsidRDefault="00F9336B" w:rsidP="00F9336B">
      <w:pPr>
        <w:autoSpaceDE w:val="0"/>
        <w:autoSpaceDN w:val="0"/>
        <w:adjustRightInd w:val="0"/>
        <w:spacing w:after="0" w:line="240" w:lineRule="auto"/>
        <w:jc w:val="both"/>
        <w:rPr>
          <w:rFonts w:ascii="Times New Roman" w:hAnsi="Times New Roman" w:cs="Times New Roman"/>
          <w:bCs/>
          <w:sz w:val="26"/>
          <w:szCs w:val="26"/>
        </w:rPr>
      </w:pPr>
      <w:r w:rsidRPr="00CC121A">
        <w:rPr>
          <w:rFonts w:ascii="Times New Roman" w:hAnsi="Times New Roman" w:cs="Times New Roman"/>
          <w:bCs/>
          <w:sz w:val="26"/>
          <w:szCs w:val="26"/>
        </w:rPr>
        <w:t xml:space="preserve">Цена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bCs/>
          <w:sz w:val="26"/>
          <w:szCs w:val="26"/>
        </w:rPr>
        <w:t>а является твердой и определяется на весь срок его исполнения</w:t>
      </w:r>
      <w:r w:rsidR="000E249D" w:rsidRPr="00CC121A">
        <w:rPr>
          <w:rFonts w:ascii="Times New Roman" w:hAnsi="Times New Roman" w:cs="Times New Roman"/>
          <w:bCs/>
          <w:sz w:val="26"/>
          <w:szCs w:val="26"/>
        </w:rPr>
        <w:t>.</w:t>
      </w:r>
    </w:p>
    <w:p w:rsidR="00F9336B" w:rsidRPr="00CC121A" w:rsidRDefault="00F9336B" w:rsidP="00F9336B">
      <w:pPr>
        <w:spacing w:after="0" w:line="240" w:lineRule="auto"/>
        <w:jc w:val="both"/>
        <w:rPr>
          <w:rFonts w:ascii="Times New Roman" w:hAnsi="Times New Roman" w:cs="Times New Roman"/>
          <w:sz w:val="26"/>
          <w:szCs w:val="26"/>
        </w:rPr>
      </w:pPr>
      <w:r w:rsidRPr="00CC121A">
        <w:rPr>
          <w:rFonts w:ascii="Times New Roman" w:hAnsi="Times New Roman" w:cs="Times New Roman"/>
          <w:sz w:val="26"/>
          <w:szCs w:val="26"/>
        </w:rPr>
        <w:tab/>
        <w:t xml:space="preserve">3.2. В стоимость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 входит: цена товара с учетом НДС</w:t>
      </w:r>
      <w:r w:rsidRPr="00CC121A">
        <w:rPr>
          <w:rFonts w:ascii="Times New Roman" w:hAnsi="Times New Roman" w:cs="Times New Roman"/>
          <w:i/>
          <w:sz w:val="26"/>
          <w:szCs w:val="26"/>
        </w:rPr>
        <w:t xml:space="preserve">, </w:t>
      </w:r>
      <w:r w:rsidRPr="00CC121A">
        <w:rPr>
          <w:rFonts w:ascii="Times New Roman" w:hAnsi="Times New Roman" w:cs="Times New Roman"/>
          <w:sz w:val="26"/>
          <w:szCs w:val="26"/>
        </w:rPr>
        <w:t xml:space="preserve">расходы на перевозку, доставку, погрузочно-разгрузочные работы, таможенные пошлины, и иные обязательные платежи, понесенные Поставщиком при исполнении своих обязательств по настоящему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у. </w:t>
      </w:r>
    </w:p>
    <w:p w:rsidR="00F9336B" w:rsidRPr="00CC121A" w:rsidRDefault="00F9336B" w:rsidP="00DF74B5">
      <w:pPr>
        <w:spacing w:after="0" w:line="22" w:lineRule="atLeast"/>
        <w:jc w:val="both"/>
        <w:rPr>
          <w:rFonts w:ascii="Times New Roman" w:hAnsi="Times New Roman" w:cs="Times New Roman"/>
          <w:sz w:val="26"/>
          <w:szCs w:val="26"/>
        </w:rPr>
      </w:pPr>
      <w:r w:rsidRPr="00CC121A">
        <w:rPr>
          <w:rFonts w:ascii="Times New Roman" w:hAnsi="Times New Roman" w:cs="Times New Roman"/>
          <w:bCs/>
          <w:sz w:val="26"/>
          <w:szCs w:val="26"/>
        </w:rPr>
        <w:tab/>
      </w:r>
      <w:r w:rsidRPr="00CC121A">
        <w:rPr>
          <w:rFonts w:ascii="Times New Roman" w:hAnsi="Times New Roman" w:cs="Times New Roman"/>
          <w:sz w:val="26"/>
          <w:szCs w:val="26"/>
        </w:rPr>
        <w:t xml:space="preserve">3.3. Оплата </w:t>
      </w:r>
      <w:r w:rsidR="00DF74B5" w:rsidRPr="00CC121A">
        <w:rPr>
          <w:rFonts w:ascii="Times New Roman" w:hAnsi="Times New Roman" w:cs="Times New Roman"/>
          <w:sz w:val="26"/>
          <w:szCs w:val="26"/>
        </w:rPr>
        <w:t>поставленного товара по</w:t>
      </w:r>
      <w:r w:rsidRPr="00CC121A">
        <w:rPr>
          <w:rFonts w:ascii="Times New Roman" w:hAnsi="Times New Roman" w:cs="Times New Roman"/>
          <w:sz w:val="26"/>
          <w:szCs w:val="26"/>
        </w:rPr>
        <w:t xml:space="preserve"> настоящему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у производится Заказчиком по безналичному расчету </w:t>
      </w:r>
      <w:r w:rsidR="00366A15" w:rsidRPr="00CC121A">
        <w:rPr>
          <w:rFonts w:ascii="Times New Roman" w:hAnsi="Times New Roman" w:cs="Times New Roman"/>
          <w:sz w:val="26"/>
          <w:szCs w:val="26"/>
        </w:rPr>
        <w:t>в течение 30 календарных</w:t>
      </w:r>
      <w:r w:rsidRPr="00CC121A">
        <w:rPr>
          <w:rFonts w:ascii="Times New Roman" w:hAnsi="Times New Roman" w:cs="Times New Roman"/>
          <w:sz w:val="26"/>
          <w:szCs w:val="26"/>
        </w:rPr>
        <w:t xml:space="preserve"> дней со дня подписания Заказчиком документов о приемки. </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i/>
          <w:snapToGrid w:val="0"/>
          <w:sz w:val="26"/>
          <w:szCs w:val="26"/>
        </w:rPr>
      </w:pPr>
      <w:r w:rsidRPr="00CC121A">
        <w:rPr>
          <w:rFonts w:ascii="Times New Roman" w:hAnsi="Times New Roman" w:cs="Times New Roman"/>
          <w:sz w:val="26"/>
          <w:szCs w:val="26"/>
        </w:rPr>
        <w:t xml:space="preserve">3.4. </w:t>
      </w:r>
      <w:r w:rsidRPr="00CC121A">
        <w:rPr>
          <w:rFonts w:ascii="Times New Roman" w:hAnsi="Times New Roman" w:cs="Times New Roman"/>
          <w:snapToGrid w:val="0"/>
          <w:sz w:val="26"/>
          <w:szCs w:val="26"/>
        </w:rPr>
        <w:t>Датой оплаты считается дата списания соответствующей суммы с лицевого счета Заказчика</w:t>
      </w:r>
      <w:r w:rsidRPr="00CC121A">
        <w:rPr>
          <w:rFonts w:ascii="Times New Roman" w:hAnsi="Times New Roman" w:cs="Times New Roman"/>
          <w:i/>
          <w:snapToGrid w:val="0"/>
          <w:sz w:val="26"/>
          <w:szCs w:val="26"/>
        </w:rPr>
        <w:t>.</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3.5. Поставщик должен передать Заказчику надлежащим образом оформленные </w:t>
      </w:r>
      <w:r w:rsidRPr="00CC121A">
        <w:rPr>
          <w:rFonts w:ascii="Times New Roman" w:hAnsi="Times New Roman" w:cs="Times New Roman"/>
          <w:snapToGrid w:val="0"/>
          <w:sz w:val="26"/>
          <w:szCs w:val="26"/>
        </w:rPr>
        <w:lastRenderedPageBreak/>
        <w:t>документы, необходимые для оплаты поставленного товара, указанные в п. 2.1.4</w:t>
      </w:r>
      <w:r w:rsidRPr="00CC121A">
        <w:rPr>
          <w:rFonts w:ascii="Times New Roman" w:hAnsi="Times New Roman" w:cs="Times New Roman"/>
          <w:sz w:val="26"/>
          <w:szCs w:val="26"/>
        </w:rPr>
        <w:t xml:space="preserve">. настоящего </w:t>
      </w:r>
      <w:r w:rsidRPr="00CC121A">
        <w:rPr>
          <w:rFonts w:ascii="Times New Roman" w:hAnsi="Times New Roman" w:cs="Times New Roman"/>
          <w:snapToGrid w:val="0"/>
          <w:sz w:val="26"/>
          <w:szCs w:val="26"/>
        </w:rPr>
        <w:t>договора.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3.7. </w:t>
      </w:r>
      <w:r w:rsidRPr="00CC121A">
        <w:rPr>
          <w:rFonts w:ascii="Times New Roman" w:hAnsi="Times New Roman" w:cs="Times New Roman"/>
          <w:sz w:val="26"/>
          <w:szCs w:val="26"/>
        </w:rPr>
        <w:t xml:space="preserve">Товар, не соответствующий по своим характеристикам требованиям, установленным в настоящем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е, считается </w:t>
      </w:r>
      <w:r w:rsidR="00A94EAC" w:rsidRPr="00CC121A">
        <w:rPr>
          <w:rFonts w:ascii="Times New Roman" w:hAnsi="Times New Roman" w:cs="Times New Roman"/>
          <w:sz w:val="26"/>
          <w:szCs w:val="26"/>
        </w:rPr>
        <w:t>не поставленным</w:t>
      </w:r>
      <w:r w:rsidRPr="00CC121A">
        <w:rPr>
          <w:rFonts w:ascii="Times New Roman" w:hAnsi="Times New Roman" w:cs="Times New Roman"/>
          <w:sz w:val="26"/>
          <w:szCs w:val="26"/>
        </w:rPr>
        <w:t xml:space="preserve">, и не подлежит оплате Заказчиком до момента замены Товара Поставщиком на Товар надлежащего качества и/или Товар, соответствующий требованиям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 xml:space="preserve">3.8. В случае ненадлежащего оформления или несвоевременного предоставления Поставщиком документов, необходимых для оплаты, срок для оплаты продляется до момента предоставления Заказчику надлежаще оформленных документов. Согласно п. 5.2.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 Заказчик не несет ответственности за несвоевременную оплату поставленного Товара.</w:t>
      </w:r>
    </w:p>
    <w:p w:rsidR="00F9336B" w:rsidRPr="00CC121A" w:rsidRDefault="00F9336B" w:rsidP="00F9336B">
      <w:pPr>
        <w:pStyle w:val="a5"/>
        <w:ind w:firstLine="709"/>
        <w:jc w:val="both"/>
        <w:rPr>
          <w:rFonts w:ascii="Times New Roman" w:hAnsi="Times New Roman" w:cs="Times New Roman"/>
          <w:sz w:val="26"/>
          <w:szCs w:val="26"/>
        </w:rPr>
      </w:pPr>
      <w:r w:rsidRPr="00CC121A">
        <w:rPr>
          <w:rFonts w:ascii="Times New Roman" w:hAnsi="Times New Roman" w:cs="Times New Roman"/>
          <w:sz w:val="26"/>
          <w:szCs w:val="26"/>
        </w:rPr>
        <w:t>3.9. В случае начисления штрафов, пеней, неустоек Поставщику оплата за поставленный товар осуществляется после выплаты штрафов, пеней Поставщиком в добровольном порядке. Оплата Поставщиком штрафов, пеней, неустоек за неисполнение и/или ненадлежащее исполнение Договора производится путем перечисления денежных средств со счета Поставщика на счет Заказчика.</w:t>
      </w:r>
    </w:p>
    <w:p w:rsidR="00F9336B" w:rsidRPr="00CC121A" w:rsidRDefault="00F9336B" w:rsidP="00F9336B">
      <w:pPr>
        <w:autoSpaceDE w:val="0"/>
        <w:autoSpaceDN w:val="0"/>
        <w:ind w:firstLine="709"/>
        <w:jc w:val="both"/>
        <w:rPr>
          <w:rFonts w:ascii="Times New Roman" w:hAnsi="Times New Roman" w:cs="Times New Roman"/>
          <w:b/>
          <w:sz w:val="26"/>
          <w:szCs w:val="26"/>
        </w:rPr>
      </w:pPr>
      <w:r w:rsidRPr="00CC121A">
        <w:rPr>
          <w:rFonts w:ascii="Times New Roman" w:hAnsi="Times New Roman" w:cs="Times New Roman"/>
          <w:sz w:val="26"/>
          <w:szCs w:val="26"/>
        </w:rPr>
        <w:t>3.10. В случае изменения расчетного счета и иных банковских реквизитов Поставщик обязан в двухдневный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F9336B" w:rsidRPr="00CC121A" w:rsidRDefault="00F9336B" w:rsidP="00F9336B">
      <w:pPr>
        <w:spacing w:after="0" w:line="240" w:lineRule="auto"/>
        <w:jc w:val="both"/>
        <w:rPr>
          <w:rFonts w:ascii="Times New Roman" w:hAnsi="Times New Roman" w:cs="Times New Roman"/>
          <w:sz w:val="26"/>
          <w:szCs w:val="26"/>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4. УСЛОВИЯ ПОСТАВКИ И ПРИЕМКИ ТОВАРА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b/>
          <w:snapToGrid w:val="0"/>
          <w:sz w:val="26"/>
          <w:szCs w:val="26"/>
        </w:rPr>
      </w:pPr>
      <w:r w:rsidRPr="00CC121A">
        <w:rPr>
          <w:rFonts w:ascii="Times New Roman" w:hAnsi="Times New Roman" w:cs="Times New Roman"/>
          <w:snapToGrid w:val="0"/>
          <w:sz w:val="26"/>
          <w:szCs w:val="26"/>
        </w:rPr>
        <w:t xml:space="preserve">             4.1. Поставщик осуществляет доставку Товара по адресу Заказчика: </w:t>
      </w:r>
      <w:r w:rsidR="00A94EAC" w:rsidRPr="00CC121A">
        <w:rPr>
          <w:rFonts w:ascii="Times New Roman" w:hAnsi="Times New Roman" w:cs="Times New Roman"/>
          <w:b/>
          <w:snapToGrid w:val="0"/>
          <w:sz w:val="26"/>
          <w:szCs w:val="26"/>
        </w:rPr>
        <w:t>454003, г. Челябинск, пр. Победы, 335А</w:t>
      </w:r>
    </w:p>
    <w:p w:rsidR="00F9336B" w:rsidRPr="00CC121A" w:rsidRDefault="00F9336B" w:rsidP="00F9336B">
      <w:pPr>
        <w:spacing w:after="0" w:line="240" w:lineRule="auto"/>
        <w:jc w:val="both"/>
        <w:rPr>
          <w:rFonts w:ascii="Times New Roman" w:eastAsia="Times New Roman" w:hAnsi="Times New Roman" w:cs="Times New Roman"/>
          <w:sz w:val="26"/>
          <w:szCs w:val="26"/>
        </w:rPr>
      </w:pPr>
      <w:r w:rsidRPr="00CC121A">
        <w:rPr>
          <w:rFonts w:ascii="Times New Roman" w:hAnsi="Times New Roman" w:cs="Times New Roman"/>
          <w:snapToGrid w:val="0"/>
          <w:sz w:val="26"/>
          <w:szCs w:val="26"/>
        </w:rPr>
        <w:t xml:space="preserve">             4.2. Срок поставки товара по договору: </w:t>
      </w:r>
      <w:r w:rsidRPr="00CC121A">
        <w:rPr>
          <w:rFonts w:ascii="Times New Roman" w:eastAsia="Times New Roman" w:hAnsi="Times New Roman" w:cs="Times New Roman"/>
          <w:sz w:val="26"/>
          <w:szCs w:val="26"/>
        </w:rPr>
        <w:t>с момента его заключения</w:t>
      </w:r>
      <w:r w:rsidR="00A94EAC" w:rsidRPr="00CC121A">
        <w:rPr>
          <w:rFonts w:ascii="Times New Roman" w:eastAsia="Times New Roman" w:hAnsi="Times New Roman" w:cs="Times New Roman"/>
          <w:sz w:val="26"/>
          <w:szCs w:val="26"/>
        </w:rPr>
        <w:t xml:space="preserve"> в течение </w:t>
      </w:r>
      <w:r w:rsidR="002A5372">
        <w:rPr>
          <w:rFonts w:ascii="Times New Roman" w:eastAsia="Times New Roman" w:hAnsi="Times New Roman" w:cs="Times New Roman"/>
          <w:sz w:val="26"/>
          <w:szCs w:val="26"/>
        </w:rPr>
        <w:t>3</w:t>
      </w:r>
      <w:r w:rsidR="00D54884" w:rsidRPr="00CC121A">
        <w:rPr>
          <w:rFonts w:ascii="Times New Roman" w:eastAsia="Times New Roman" w:hAnsi="Times New Roman" w:cs="Times New Roman"/>
          <w:sz w:val="26"/>
          <w:szCs w:val="26"/>
        </w:rPr>
        <w:t xml:space="preserve"> (</w:t>
      </w:r>
      <w:r w:rsidR="002A5372">
        <w:rPr>
          <w:rFonts w:ascii="Times New Roman" w:eastAsia="Times New Roman" w:hAnsi="Times New Roman" w:cs="Times New Roman"/>
          <w:sz w:val="26"/>
          <w:szCs w:val="26"/>
        </w:rPr>
        <w:t>трех</w:t>
      </w:r>
      <w:r w:rsidR="00A94EAC" w:rsidRPr="00CC121A">
        <w:rPr>
          <w:rFonts w:ascii="Times New Roman" w:eastAsia="Times New Roman" w:hAnsi="Times New Roman" w:cs="Times New Roman"/>
          <w:sz w:val="26"/>
          <w:szCs w:val="26"/>
        </w:rPr>
        <w:t>) рабоч</w:t>
      </w:r>
      <w:r w:rsidR="002A5372">
        <w:rPr>
          <w:rFonts w:ascii="Times New Roman" w:eastAsia="Times New Roman" w:hAnsi="Times New Roman" w:cs="Times New Roman"/>
          <w:sz w:val="26"/>
          <w:szCs w:val="26"/>
        </w:rPr>
        <w:t>их</w:t>
      </w:r>
      <w:r w:rsidR="00A94EAC" w:rsidRPr="00CC121A">
        <w:rPr>
          <w:rFonts w:ascii="Times New Roman" w:eastAsia="Times New Roman" w:hAnsi="Times New Roman" w:cs="Times New Roman"/>
          <w:sz w:val="26"/>
          <w:szCs w:val="26"/>
        </w:rPr>
        <w:t xml:space="preserve"> </w:t>
      </w:r>
      <w:r w:rsidR="00D54884" w:rsidRPr="00CC121A">
        <w:rPr>
          <w:rFonts w:ascii="Times New Roman" w:eastAsia="Times New Roman" w:hAnsi="Times New Roman" w:cs="Times New Roman"/>
          <w:sz w:val="26"/>
          <w:szCs w:val="26"/>
        </w:rPr>
        <w:t>дн</w:t>
      </w:r>
      <w:r w:rsidR="002A5372">
        <w:rPr>
          <w:rFonts w:ascii="Times New Roman" w:eastAsia="Times New Roman" w:hAnsi="Times New Roman" w:cs="Times New Roman"/>
          <w:sz w:val="26"/>
          <w:szCs w:val="26"/>
        </w:rPr>
        <w:t>ей</w:t>
      </w:r>
      <w:r w:rsidR="00A94EAC" w:rsidRPr="00CC121A">
        <w:rPr>
          <w:rFonts w:ascii="Times New Roman" w:eastAsia="Times New Roman" w:hAnsi="Times New Roman" w:cs="Times New Roman"/>
          <w:sz w:val="26"/>
          <w:szCs w:val="26"/>
        </w:rPr>
        <w:t xml:space="preserve"> поставить товар Заказчику </w:t>
      </w:r>
      <w:r w:rsidRPr="00CC121A">
        <w:rPr>
          <w:rFonts w:ascii="Times New Roman" w:eastAsia="Times New Roman" w:hAnsi="Times New Roman" w:cs="Times New Roman"/>
          <w:sz w:val="26"/>
          <w:szCs w:val="26"/>
        </w:rPr>
        <w:t>в соответствии со спецификацией (Приложение № 1) к договору, которая является неотъемлемой его частью.</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napToGrid w:val="0"/>
          <w:sz w:val="26"/>
          <w:szCs w:val="26"/>
        </w:rPr>
        <w:t xml:space="preserve">4.3. Поставляемый Товар не должен находиться в залоге, под арестом или иным обременением. </w:t>
      </w:r>
      <w:r w:rsidRPr="00CC121A">
        <w:rPr>
          <w:rFonts w:ascii="Times New Roman" w:hAnsi="Times New Roman" w:cs="Times New Roman"/>
          <w:sz w:val="26"/>
          <w:szCs w:val="26"/>
        </w:rPr>
        <w:t>Товар должен быть новым (</w:t>
      </w:r>
      <w:r w:rsidRPr="00CC121A">
        <w:rPr>
          <w:rFonts w:ascii="Times New Roman" w:hAnsi="Times New Roman" w:cs="Times New Roman"/>
          <w:snapToGrid w:val="0"/>
          <w:sz w:val="26"/>
          <w:szCs w:val="26"/>
        </w:rPr>
        <w:t>т.е. не бывшим в употреблении, не прошедшим ремонт, в том числе восстановление, замену составных частей, восстановление потребительских свойств; не имеющим дефектов, связанных с материалами или работой по его изготовлению</w:t>
      </w:r>
      <w:r w:rsidRPr="00CC121A">
        <w:rPr>
          <w:rFonts w:ascii="Times New Roman" w:hAnsi="Times New Roman" w:cs="Times New Roman"/>
          <w:sz w:val="26"/>
          <w:szCs w:val="26"/>
        </w:rPr>
        <w:t xml:space="preserve">). </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z w:val="26"/>
          <w:szCs w:val="26"/>
        </w:rPr>
        <w:t>4.4. Товар должен поставляться в заводской неповрежденной упаковке, обеспечивающей сохранность Товара при транспортировке, погрузке-разгрузке и дальнейшем хранении, в том числе, защиту от повреждений, пыли, влаги, грязи</w:t>
      </w:r>
      <w:r w:rsidRPr="00CC121A">
        <w:rPr>
          <w:rFonts w:ascii="Times New Roman" w:hAnsi="Times New Roman" w:cs="Times New Roman"/>
          <w:snapToGrid w:val="0"/>
          <w:sz w:val="26"/>
          <w:szCs w:val="26"/>
        </w:rPr>
        <w:t xml:space="preserve">. </w:t>
      </w:r>
      <w:r w:rsidRPr="00CC121A">
        <w:rPr>
          <w:rFonts w:ascii="Times New Roman" w:hAnsi="Times New Roman" w:cs="Times New Roman"/>
          <w:bCs/>
          <w:sz w:val="26"/>
          <w:szCs w:val="26"/>
        </w:rPr>
        <w:t xml:space="preserve">Упаковка должна соответствовать требованиям нормативно-технической документации на изделия конкретных видов и требованиями Спецификации, являющейся неотъемлемой частью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bCs/>
          <w:sz w:val="26"/>
          <w:szCs w:val="26"/>
        </w:rPr>
        <w:t>а. У</w:t>
      </w:r>
      <w:r w:rsidRPr="00CC121A">
        <w:rPr>
          <w:rFonts w:ascii="Times New Roman" w:hAnsi="Times New Roman" w:cs="Times New Roman"/>
          <w:snapToGrid w:val="0"/>
          <w:sz w:val="26"/>
          <w:szCs w:val="26"/>
        </w:rPr>
        <w:t>паковка является невозвратной.</w:t>
      </w:r>
    </w:p>
    <w:p w:rsidR="00F9336B" w:rsidRPr="00CC121A" w:rsidRDefault="00F9336B" w:rsidP="00F9336B">
      <w:pPr>
        <w:widowControl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xml:space="preserve">4.5. Товар должен быть поставлен в рабочий день в интервале с </w:t>
      </w:r>
      <w:r w:rsidR="00A94EAC" w:rsidRPr="00CC121A">
        <w:rPr>
          <w:rFonts w:ascii="Times New Roman" w:hAnsi="Times New Roman" w:cs="Times New Roman"/>
          <w:snapToGrid w:val="0"/>
          <w:sz w:val="26"/>
          <w:szCs w:val="26"/>
        </w:rPr>
        <w:t>09.</w:t>
      </w:r>
      <w:r w:rsidRPr="00CC121A">
        <w:rPr>
          <w:rFonts w:ascii="Times New Roman" w:hAnsi="Times New Roman" w:cs="Times New Roman"/>
          <w:snapToGrid w:val="0"/>
          <w:sz w:val="26"/>
          <w:szCs w:val="26"/>
        </w:rPr>
        <w:t xml:space="preserve">ч. 00 мин. до 16 ч.00 мин. </w:t>
      </w:r>
    </w:p>
    <w:p w:rsidR="00F9336B" w:rsidRPr="00CC121A" w:rsidRDefault="00F9336B" w:rsidP="00F9336B">
      <w:pPr>
        <w:widowControl w:val="0"/>
        <w:spacing w:after="0" w:line="240" w:lineRule="auto"/>
        <w:jc w:val="both"/>
        <w:rPr>
          <w:rFonts w:ascii="Times New Roman" w:hAnsi="Times New Roman" w:cs="Times New Roman"/>
          <w:b/>
          <w:bCs/>
          <w:iCs/>
          <w:sz w:val="26"/>
          <w:szCs w:val="26"/>
        </w:rPr>
      </w:pPr>
      <w:r w:rsidRPr="00CC121A">
        <w:rPr>
          <w:rFonts w:ascii="Times New Roman" w:hAnsi="Times New Roman" w:cs="Times New Roman"/>
          <w:snapToGrid w:val="0"/>
          <w:sz w:val="26"/>
          <w:szCs w:val="26"/>
        </w:rPr>
        <w:t xml:space="preserve">За 1 (Один) рабочий день до момента поставки Товара Поставщик извещает Заказчика о готовности доставить Товар Заказчику </w:t>
      </w:r>
      <w:r w:rsidRPr="00CC121A">
        <w:rPr>
          <w:rFonts w:ascii="Times New Roman" w:hAnsi="Times New Roman" w:cs="Times New Roman"/>
          <w:b/>
          <w:snapToGrid w:val="0"/>
          <w:sz w:val="26"/>
          <w:szCs w:val="26"/>
        </w:rPr>
        <w:t xml:space="preserve">по номеру телефона: + </w:t>
      </w:r>
      <w:r w:rsidR="00A94EAC" w:rsidRPr="00CC121A">
        <w:rPr>
          <w:rFonts w:ascii="Times New Roman" w:hAnsi="Times New Roman" w:cs="Times New Roman"/>
          <w:b/>
          <w:snapToGrid w:val="0"/>
          <w:sz w:val="26"/>
          <w:szCs w:val="26"/>
        </w:rPr>
        <w:t>7(351)795-56-43, +7(351)794-48-77</w:t>
      </w:r>
    </w:p>
    <w:p w:rsidR="00F9336B" w:rsidRPr="00CC121A" w:rsidRDefault="00F9336B" w:rsidP="00F9336B">
      <w:pPr>
        <w:widowControl w:val="0"/>
        <w:spacing w:after="0" w:line="240" w:lineRule="auto"/>
        <w:ind w:firstLine="709"/>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4.6. Доставка Товара до места поставки погрузо-разгрузочные работы осуществляются силами и за счет средств Поставщика.</w:t>
      </w:r>
    </w:p>
    <w:p w:rsidR="00F9336B" w:rsidRPr="00CC121A" w:rsidRDefault="00F9336B" w:rsidP="00F9336B">
      <w:pPr>
        <w:widowControl w:val="0"/>
        <w:spacing w:after="0" w:line="240" w:lineRule="auto"/>
        <w:ind w:firstLine="709"/>
        <w:jc w:val="both"/>
        <w:rPr>
          <w:rFonts w:ascii="Times New Roman" w:eastAsia="Times New Roman" w:hAnsi="Times New Roman" w:cs="Times New Roman"/>
          <w:sz w:val="26"/>
          <w:szCs w:val="26"/>
        </w:rPr>
      </w:pPr>
      <w:r w:rsidRPr="00CC121A">
        <w:rPr>
          <w:rFonts w:ascii="Times New Roman" w:hAnsi="Times New Roman" w:cs="Times New Roman"/>
          <w:snapToGrid w:val="0"/>
          <w:sz w:val="26"/>
          <w:szCs w:val="26"/>
        </w:rPr>
        <w:t xml:space="preserve">4.7. </w:t>
      </w:r>
      <w:r w:rsidRPr="00CC121A">
        <w:rPr>
          <w:rFonts w:ascii="Times New Roman" w:eastAsia="Times New Roman" w:hAnsi="Times New Roman" w:cs="Times New Roman"/>
          <w:sz w:val="26"/>
          <w:szCs w:val="26"/>
        </w:rPr>
        <w:t xml:space="preserve">Приемка товара в соответствии с договором осуществляется Заказчиком в </w:t>
      </w:r>
      <w:r w:rsidRPr="00CC121A">
        <w:rPr>
          <w:rFonts w:ascii="Times New Roman" w:eastAsia="Times New Roman" w:hAnsi="Times New Roman" w:cs="Times New Roman"/>
          <w:sz w:val="26"/>
          <w:szCs w:val="26"/>
        </w:rPr>
        <w:lastRenderedPageBreak/>
        <w:t>течение 5 (пяти) рабочих дней, со дня поставки товара и получения Заказчиком документов, предусмотренных пунктом 2.1.3., п. 2.1.4. настоящего договора.</w:t>
      </w:r>
    </w:p>
    <w:p w:rsidR="00F9336B" w:rsidRPr="00CC121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sz w:val="26"/>
          <w:szCs w:val="26"/>
        </w:rPr>
      </w:pPr>
      <w:r w:rsidRPr="00CC121A">
        <w:rPr>
          <w:rFonts w:ascii="Times New Roman" w:eastAsia="Times New Roman" w:hAnsi="Times New Roman" w:cs="Times New Roman"/>
          <w:sz w:val="26"/>
          <w:szCs w:val="26"/>
        </w:rPr>
        <w:t xml:space="preserve">4.8. В день поставки Поставщик одновременно с товаром должен передать Заказчику </w:t>
      </w:r>
      <w:r w:rsidRPr="00CC121A">
        <w:rPr>
          <w:rFonts w:ascii="Times New Roman" w:hAnsi="Times New Roman" w:cs="Times New Roman"/>
          <w:snapToGrid w:val="0"/>
          <w:sz w:val="26"/>
          <w:szCs w:val="26"/>
        </w:rPr>
        <w:t>следующий комплект документов:</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документы, указанные в п. 2.1.3., п. 2.1.4. настоящего договора;</w:t>
      </w:r>
    </w:p>
    <w:p w:rsidR="00F9336B" w:rsidRPr="00CC121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sz w:val="26"/>
          <w:szCs w:val="26"/>
        </w:rPr>
      </w:pPr>
      <w:r w:rsidRPr="00CC121A">
        <w:rPr>
          <w:rFonts w:ascii="Times New Roman" w:hAnsi="Times New Roman" w:cs="Times New Roman"/>
          <w:snapToGrid w:val="0"/>
          <w:sz w:val="26"/>
          <w:szCs w:val="26"/>
        </w:rPr>
        <w:t xml:space="preserve">- сертификат соответствия качества и/или декларацию о соответствии на поставленный Товар согласно требованиям Постановления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CC121A">
        <w:rPr>
          <w:rFonts w:ascii="Times New Roman" w:hAnsi="Times New Roman" w:cs="Times New Roman"/>
          <w:bCs/>
          <w:snapToGrid w:val="0"/>
          <w:sz w:val="26"/>
          <w:szCs w:val="26"/>
        </w:rPr>
        <w:t>(</w:t>
      </w:r>
      <w:r w:rsidRPr="00CC121A">
        <w:rPr>
          <w:rFonts w:ascii="Times New Roman" w:hAnsi="Times New Roman" w:cs="Times New Roman"/>
          <w:bCs/>
          <w:i/>
          <w:snapToGrid w:val="0"/>
          <w:sz w:val="26"/>
          <w:szCs w:val="26"/>
        </w:rPr>
        <w:t>если для поставляемого товара указанным нормативным документом предусмотрена выдача и необходимость наличия документов, подтверждающих его качество</w:t>
      </w:r>
      <w:r w:rsidRPr="00CC121A">
        <w:rPr>
          <w:rFonts w:ascii="Times New Roman" w:hAnsi="Times New Roman" w:cs="Times New Roman"/>
          <w:bCs/>
          <w:snapToGrid w:val="0"/>
          <w:sz w:val="26"/>
          <w:szCs w:val="26"/>
        </w:rPr>
        <w:t>)</w:t>
      </w:r>
      <w:r w:rsidRPr="00CC121A">
        <w:rPr>
          <w:rFonts w:ascii="Times New Roman" w:hAnsi="Times New Roman" w:cs="Times New Roman"/>
          <w:snapToGrid w:val="0"/>
          <w:sz w:val="26"/>
          <w:szCs w:val="26"/>
        </w:rPr>
        <w:t>.</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bCs/>
          <w:sz w:val="26"/>
          <w:szCs w:val="26"/>
        </w:rPr>
      </w:pPr>
      <w:r w:rsidRPr="00CC121A">
        <w:rPr>
          <w:rFonts w:ascii="Times New Roman" w:eastAsia="Times New Roman" w:hAnsi="Times New Roman" w:cs="Times New Roman"/>
          <w:bCs/>
          <w:sz w:val="26"/>
          <w:szCs w:val="26"/>
        </w:rPr>
        <w:t xml:space="preserve">             4.</w:t>
      </w:r>
      <w:r w:rsidR="00640023" w:rsidRPr="00CC121A">
        <w:rPr>
          <w:rFonts w:ascii="Times New Roman" w:eastAsia="Times New Roman" w:hAnsi="Times New Roman" w:cs="Times New Roman"/>
          <w:bCs/>
          <w:sz w:val="26"/>
          <w:szCs w:val="26"/>
        </w:rPr>
        <w:t>9</w:t>
      </w:r>
      <w:r w:rsidRPr="00CC121A">
        <w:rPr>
          <w:rFonts w:ascii="Times New Roman" w:eastAsia="Times New Roman" w:hAnsi="Times New Roman" w:cs="Times New Roman"/>
          <w:bCs/>
          <w:sz w:val="26"/>
          <w:szCs w:val="26"/>
        </w:rPr>
        <w:t xml:space="preserve">. Приемка результатов исполнения Договора, </w:t>
      </w:r>
      <w:r w:rsidR="00F006C3" w:rsidRPr="00CC121A">
        <w:rPr>
          <w:rFonts w:ascii="Times New Roman" w:eastAsia="Times New Roman" w:hAnsi="Times New Roman" w:cs="Times New Roman"/>
          <w:bCs/>
          <w:sz w:val="26"/>
          <w:szCs w:val="26"/>
        </w:rPr>
        <w:t>производится по товарной накладной</w:t>
      </w:r>
      <w:r w:rsidR="007B3258" w:rsidRPr="00CC121A">
        <w:rPr>
          <w:rFonts w:ascii="Times New Roman" w:eastAsia="Times New Roman" w:hAnsi="Times New Roman" w:cs="Times New Roman"/>
          <w:bCs/>
          <w:sz w:val="26"/>
          <w:szCs w:val="26"/>
        </w:rPr>
        <w:t>,</w:t>
      </w:r>
      <w:r w:rsidR="00F006C3" w:rsidRPr="00CC121A">
        <w:rPr>
          <w:rFonts w:ascii="Times New Roman" w:eastAsia="Times New Roman" w:hAnsi="Times New Roman" w:cs="Times New Roman"/>
          <w:bCs/>
          <w:sz w:val="26"/>
          <w:szCs w:val="26"/>
        </w:rPr>
        <w:t xml:space="preserve"> </w:t>
      </w:r>
      <w:r w:rsidR="00E71624" w:rsidRPr="00CC121A">
        <w:rPr>
          <w:rFonts w:ascii="Times New Roman" w:eastAsia="Times New Roman" w:hAnsi="Times New Roman" w:cs="Times New Roman"/>
          <w:bCs/>
          <w:sz w:val="26"/>
          <w:szCs w:val="26"/>
        </w:rPr>
        <w:t xml:space="preserve">которая </w:t>
      </w:r>
      <w:r w:rsidRPr="00CC121A">
        <w:rPr>
          <w:rFonts w:ascii="Times New Roman" w:eastAsia="Times New Roman" w:hAnsi="Times New Roman" w:cs="Times New Roman"/>
          <w:bCs/>
          <w:sz w:val="26"/>
          <w:szCs w:val="26"/>
        </w:rPr>
        <w:t xml:space="preserve">подписывается </w:t>
      </w:r>
      <w:r w:rsidRPr="00CC121A">
        <w:rPr>
          <w:rFonts w:ascii="Times New Roman" w:hAnsi="Times New Roman" w:cs="Times New Roman"/>
          <w:snapToGrid w:val="0"/>
          <w:sz w:val="26"/>
          <w:szCs w:val="26"/>
        </w:rPr>
        <w:t>ответственным представителем</w:t>
      </w:r>
      <w:r w:rsidR="00E71624" w:rsidRPr="00CC121A">
        <w:rPr>
          <w:rFonts w:ascii="Times New Roman" w:hAnsi="Times New Roman" w:cs="Times New Roman"/>
          <w:snapToGrid w:val="0"/>
          <w:sz w:val="26"/>
          <w:szCs w:val="26"/>
        </w:rPr>
        <w:t xml:space="preserve"> Заказчика.</w:t>
      </w:r>
      <w:r w:rsidRPr="00CC121A">
        <w:rPr>
          <w:rFonts w:ascii="Times New Roman" w:eastAsia="Times New Roman" w:hAnsi="Times New Roman" w:cs="Times New Roman"/>
          <w:bCs/>
          <w:sz w:val="26"/>
          <w:szCs w:val="26"/>
        </w:rPr>
        <w:t xml:space="preserve">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lang w:eastAsia="ar-SA"/>
        </w:rPr>
      </w:pPr>
      <w:r w:rsidRPr="00CC121A">
        <w:rPr>
          <w:rFonts w:ascii="Times New Roman" w:eastAsia="Times New Roman" w:hAnsi="Times New Roman" w:cs="Times New Roman"/>
          <w:sz w:val="26"/>
          <w:szCs w:val="26"/>
        </w:rPr>
        <w:t>4.1</w:t>
      </w:r>
      <w:r w:rsidR="00640023" w:rsidRPr="00CC121A">
        <w:rPr>
          <w:rFonts w:ascii="Times New Roman" w:eastAsia="Times New Roman" w:hAnsi="Times New Roman" w:cs="Times New Roman"/>
          <w:sz w:val="26"/>
          <w:szCs w:val="26"/>
        </w:rPr>
        <w:t>0</w:t>
      </w:r>
      <w:r w:rsidRPr="00CC121A">
        <w:rPr>
          <w:rFonts w:ascii="Times New Roman" w:eastAsia="Times New Roman" w:hAnsi="Times New Roman" w:cs="Times New Roman"/>
          <w:sz w:val="26"/>
          <w:szCs w:val="26"/>
        </w:rPr>
        <w:t xml:space="preserve">. При выявлении несоответствия наименований, количества и качества товара, установленных в Спецификации </w:t>
      </w:r>
      <w:r w:rsidRPr="00CC121A">
        <w:rPr>
          <w:rFonts w:ascii="Times New Roman" w:hAnsi="Times New Roman"/>
          <w:sz w:val="26"/>
          <w:szCs w:val="26"/>
        </w:rPr>
        <w:t>(Приложение №1 к настоящему договору)</w:t>
      </w:r>
      <w:r w:rsidRPr="00CC121A">
        <w:rPr>
          <w:rFonts w:ascii="Times New Roman" w:eastAsia="Times New Roman" w:hAnsi="Times New Roman" w:cs="Times New Roman"/>
          <w:sz w:val="26"/>
          <w:szCs w:val="26"/>
        </w:rPr>
        <w:t>, Заказчик в</w:t>
      </w:r>
      <w:r w:rsidRPr="00CC121A">
        <w:rPr>
          <w:rFonts w:ascii="Times New Roman" w:eastAsia="Times New Roman" w:hAnsi="Times New Roman" w:cs="Times New Roman"/>
          <w:sz w:val="26"/>
          <w:szCs w:val="26"/>
          <w:lang w:eastAsia="ar-SA"/>
        </w:rPr>
        <w:t xml:space="preserve"> течение </w:t>
      </w:r>
      <w:r w:rsidRPr="00CC121A">
        <w:rPr>
          <w:rFonts w:ascii="Times New Roman" w:eastAsia="Times New Roman" w:hAnsi="Times New Roman" w:cs="Times New Roman"/>
          <w:sz w:val="26"/>
          <w:szCs w:val="26"/>
        </w:rPr>
        <w:t>2 (двух)</w:t>
      </w:r>
      <w:r w:rsidRPr="00CC121A">
        <w:rPr>
          <w:rFonts w:ascii="Times New Roman" w:eastAsia="Times New Roman" w:hAnsi="Times New Roman" w:cs="Times New Roman"/>
          <w:sz w:val="26"/>
          <w:szCs w:val="26"/>
          <w:lang w:eastAsia="ar-SA"/>
        </w:rPr>
        <w:t xml:space="preserve">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F9336B" w:rsidRPr="00CC121A" w:rsidRDefault="00F9336B" w:rsidP="00F9336B">
      <w:pPr>
        <w:widowControl w:val="0"/>
        <w:spacing w:after="0" w:line="240" w:lineRule="auto"/>
        <w:ind w:firstLine="709"/>
        <w:jc w:val="both"/>
        <w:rPr>
          <w:rFonts w:ascii="Times New Roman" w:hAnsi="Times New Roman" w:cs="Times New Roman"/>
          <w:sz w:val="26"/>
          <w:szCs w:val="26"/>
        </w:rPr>
      </w:pPr>
      <w:r w:rsidRPr="00CC121A">
        <w:rPr>
          <w:rFonts w:ascii="Times New Roman" w:eastAsia="Times New Roman" w:hAnsi="Times New Roman" w:cs="Times New Roman"/>
          <w:sz w:val="26"/>
          <w:szCs w:val="26"/>
          <w:lang w:eastAsia="ar-SA"/>
        </w:rPr>
        <w:t>4.1</w:t>
      </w:r>
      <w:r w:rsidR="00640023" w:rsidRPr="00CC121A">
        <w:rPr>
          <w:rFonts w:ascii="Times New Roman" w:eastAsia="Times New Roman" w:hAnsi="Times New Roman" w:cs="Times New Roman"/>
          <w:sz w:val="26"/>
          <w:szCs w:val="26"/>
          <w:lang w:eastAsia="ar-SA"/>
        </w:rPr>
        <w:t>1</w:t>
      </w:r>
      <w:r w:rsidRPr="00CC121A">
        <w:rPr>
          <w:rFonts w:ascii="Times New Roman" w:eastAsia="Times New Roman" w:hAnsi="Times New Roman" w:cs="Times New Roman"/>
          <w:sz w:val="26"/>
          <w:szCs w:val="26"/>
          <w:lang w:eastAsia="ar-SA"/>
        </w:rPr>
        <w:t xml:space="preserve">.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Pr="00CC121A">
        <w:rPr>
          <w:rFonts w:ascii="Times New Roman" w:eastAsia="Times New Roman" w:hAnsi="Times New Roman" w:cs="Times New Roman"/>
          <w:sz w:val="26"/>
          <w:szCs w:val="26"/>
        </w:rPr>
        <w:t xml:space="preserve">5 (пяти) </w:t>
      </w:r>
      <w:r w:rsidRPr="00CC121A">
        <w:rPr>
          <w:rFonts w:ascii="Times New Roman" w:eastAsia="Times New Roman" w:hAnsi="Times New Roman" w:cs="Times New Roman"/>
          <w:sz w:val="26"/>
          <w:szCs w:val="26"/>
          <w:lang w:eastAsia="ar-SA"/>
        </w:rPr>
        <w:t>календарных дней с момента письменного уведомления о них Заказчиком.</w:t>
      </w:r>
      <w:r w:rsidRPr="00CC121A">
        <w:rPr>
          <w:rFonts w:ascii="Times New Roman" w:hAnsi="Times New Roman" w:cs="Times New Roman"/>
          <w:sz w:val="26"/>
          <w:szCs w:val="26"/>
        </w:rPr>
        <w:t xml:space="preserve"> При этом Поставщик несет ответственность за нарушение сроков поставки, предусмотренных настоящим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 xml:space="preserve">ом, за исключением случая, когда замена Товара произведена в пределах срока, указанного в п. 4.2.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widowControl w:val="0"/>
        <w:tabs>
          <w:tab w:val="left" w:pos="0"/>
          <w:tab w:val="left" w:pos="720"/>
        </w:tabs>
        <w:autoSpaceDN w:val="0"/>
        <w:spacing w:after="0" w:line="240" w:lineRule="auto"/>
        <w:jc w:val="both"/>
        <w:textAlignment w:val="baseline"/>
        <w:rPr>
          <w:rFonts w:ascii="Times New Roman" w:hAnsi="Times New Roman" w:cs="Times New Roman"/>
          <w:sz w:val="26"/>
          <w:szCs w:val="26"/>
        </w:rPr>
      </w:pPr>
      <w:r w:rsidRPr="00CC121A">
        <w:rPr>
          <w:rFonts w:ascii="Times New Roman" w:hAnsi="Times New Roman" w:cs="Times New Roman"/>
          <w:sz w:val="26"/>
          <w:szCs w:val="26"/>
        </w:rPr>
        <w:t xml:space="preserve">            4.1</w:t>
      </w:r>
      <w:r w:rsidR="00640023" w:rsidRPr="00CC121A">
        <w:rPr>
          <w:rFonts w:ascii="Times New Roman" w:hAnsi="Times New Roman" w:cs="Times New Roman"/>
          <w:sz w:val="26"/>
          <w:szCs w:val="26"/>
        </w:rPr>
        <w:t>2</w:t>
      </w:r>
      <w:r w:rsidRPr="00CC121A">
        <w:rPr>
          <w:rFonts w:ascii="Times New Roman" w:hAnsi="Times New Roman" w:cs="Times New Roman"/>
          <w:sz w:val="26"/>
          <w:szCs w:val="26"/>
        </w:rPr>
        <w:t xml:space="preserve">. Заказчик может организовать проведение экспертизы результата осуществленной поставки, предусмотренной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ом, проводить своими силами или к ее проведению могут привлекаться эксперты, экспертные организации.</w:t>
      </w:r>
    </w:p>
    <w:p w:rsidR="00F9336B" w:rsidRPr="00CC121A" w:rsidRDefault="00F9336B" w:rsidP="00F9336B">
      <w:pPr>
        <w:widowControl w:val="0"/>
        <w:spacing w:after="0" w:line="240" w:lineRule="auto"/>
        <w:ind w:firstLine="567"/>
        <w:jc w:val="both"/>
        <w:rPr>
          <w:rFonts w:ascii="Times New Roman" w:hAnsi="Times New Roman" w:cs="Times New Roman"/>
          <w:sz w:val="26"/>
          <w:szCs w:val="26"/>
        </w:rPr>
      </w:pPr>
      <w:r w:rsidRPr="00CC121A">
        <w:rPr>
          <w:rFonts w:ascii="Times New Roman" w:hAnsi="Times New Roman" w:cs="Times New Roman"/>
          <w:sz w:val="26"/>
          <w:szCs w:val="26"/>
        </w:rPr>
        <w:t xml:space="preserve">  4.1</w:t>
      </w:r>
      <w:r w:rsidR="00640023" w:rsidRPr="00CC121A">
        <w:rPr>
          <w:rFonts w:ascii="Times New Roman" w:hAnsi="Times New Roman" w:cs="Times New Roman"/>
          <w:sz w:val="26"/>
          <w:szCs w:val="26"/>
        </w:rPr>
        <w:t>3</w:t>
      </w:r>
      <w:r w:rsidRPr="00CC121A">
        <w:rPr>
          <w:rFonts w:ascii="Times New Roman" w:hAnsi="Times New Roman" w:cs="Times New Roman"/>
          <w:sz w:val="26"/>
          <w:szCs w:val="26"/>
        </w:rPr>
        <w:t xml:space="preserve">. Заказчик вправе предъявить требования, связанные с недостатками Товара (которые не были выявлены в момент приемки товара), предусмотренные ст. 475 Гражданского кодекса РФ, если они обнаружены в течение гарантийного срока на товар, установленный п. </w:t>
      </w:r>
      <w:r w:rsidR="00DA4D37" w:rsidRPr="00CC121A">
        <w:rPr>
          <w:rFonts w:ascii="Times New Roman" w:hAnsi="Times New Roman" w:cs="Times New Roman"/>
          <w:sz w:val="26"/>
          <w:szCs w:val="26"/>
        </w:rPr>
        <w:t>7</w:t>
      </w:r>
      <w:r w:rsidRPr="00CC121A">
        <w:rPr>
          <w:rFonts w:ascii="Times New Roman" w:hAnsi="Times New Roman" w:cs="Times New Roman"/>
          <w:sz w:val="26"/>
          <w:szCs w:val="26"/>
        </w:rPr>
        <w:t xml:space="preserve">.1. настоящего </w:t>
      </w:r>
      <w:r w:rsidRPr="00CC121A">
        <w:rPr>
          <w:rFonts w:ascii="Times New Roman" w:hAnsi="Times New Roman" w:cs="Times New Roman"/>
          <w:snapToGrid w:val="0"/>
          <w:sz w:val="26"/>
          <w:szCs w:val="26"/>
        </w:rPr>
        <w:t>договор</w:t>
      </w:r>
      <w:r w:rsidRPr="00CC121A">
        <w:rPr>
          <w:rFonts w:ascii="Times New Roman" w:hAnsi="Times New Roman" w:cs="Times New Roman"/>
          <w:sz w:val="26"/>
          <w:szCs w:val="26"/>
        </w:rPr>
        <w:t>а.</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sz w:val="26"/>
          <w:szCs w:val="26"/>
          <w:lang w:eastAsia="ar-SA"/>
        </w:rPr>
      </w:pPr>
      <w:r w:rsidRPr="00CC121A">
        <w:rPr>
          <w:rFonts w:ascii="Times New Roman" w:eastAsia="Times New Roman" w:hAnsi="Times New Roman" w:cs="Times New Roman"/>
          <w:sz w:val="26"/>
          <w:szCs w:val="26"/>
        </w:rPr>
        <w:t xml:space="preserve">            4.1</w:t>
      </w:r>
      <w:r w:rsidR="00640023" w:rsidRPr="00CC121A">
        <w:rPr>
          <w:rFonts w:ascii="Times New Roman" w:eastAsia="Times New Roman" w:hAnsi="Times New Roman" w:cs="Times New Roman"/>
          <w:sz w:val="26"/>
          <w:szCs w:val="26"/>
        </w:rPr>
        <w:t>4</w:t>
      </w:r>
      <w:r w:rsidRPr="00CC121A">
        <w:rPr>
          <w:rFonts w:ascii="Times New Roman" w:eastAsia="Times New Roman" w:hAnsi="Times New Roman" w:cs="Times New Roman"/>
          <w:sz w:val="26"/>
          <w:szCs w:val="26"/>
        </w:rPr>
        <w:t xml:space="preserve">. Обязательство Поставщика по поставке товара считается исполненным с момента надлежащей поставки товара в соответствии с условиями настоящего договора, а именно с даты (дня) подписания Сторонами </w:t>
      </w:r>
      <w:r w:rsidR="00F006C3" w:rsidRPr="00CC121A">
        <w:rPr>
          <w:rFonts w:ascii="Times New Roman" w:eastAsia="Times New Roman" w:hAnsi="Times New Roman" w:cs="Times New Roman"/>
          <w:sz w:val="26"/>
          <w:szCs w:val="26"/>
        </w:rPr>
        <w:t xml:space="preserve">документов о приемке </w:t>
      </w:r>
      <w:r w:rsidRPr="00CC121A">
        <w:rPr>
          <w:rFonts w:ascii="Times New Roman" w:eastAsia="Times New Roman" w:hAnsi="Times New Roman" w:cs="Times New Roman"/>
          <w:sz w:val="26"/>
          <w:szCs w:val="26"/>
        </w:rPr>
        <w:t>без замечаний.</w:t>
      </w:r>
    </w:p>
    <w:p w:rsidR="00F9336B" w:rsidRPr="00CC121A" w:rsidRDefault="00F9336B" w:rsidP="00F9336B">
      <w:pPr>
        <w:tabs>
          <w:tab w:val="left" w:pos="1134"/>
        </w:tabs>
        <w:suppressAutoHyphens/>
        <w:spacing w:after="0" w:line="240" w:lineRule="auto"/>
        <w:jc w:val="both"/>
        <w:rPr>
          <w:rFonts w:ascii="Times New Roman" w:eastAsia="Times New Roman" w:hAnsi="Times New Roman" w:cs="Times New Roman"/>
          <w:color w:val="FF0000"/>
          <w:sz w:val="26"/>
          <w:szCs w:val="26"/>
          <w:lang w:eastAsia="ar-SA"/>
        </w:rPr>
      </w:pPr>
    </w:p>
    <w:p w:rsidR="00F9336B" w:rsidRPr="00CC121A" w:rsidRDefault="00F9336B"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5. ОТВЕТСТВЕННОСТЬ СТОРОН</w:t>
      </w:r>
    </w:p>
    <w:p w:rsidR="00F9336B" w:rsidRPr="00CC121A" w:rsidRDefault="00F9336B" w:rsidP="00F9336B">
      <w:pPr>
        <w:pStyle w:val="a5"/>
        <w:rPr>
          <w:rFonts w:ascii="Times New Roman" w:eastAsia="Times New Roman" w:hAnsi="Times New Roman" w:cs="Times New Roman"/>
          <w:sz w:val="26"/>
          <w:szCs w:val="26"/>
        </w:rPr>
      </w:pPr>
      <w:r w:rsidRPr="00CC121A">
        <w:rPr>
          <w:sz w:val="26"/>
          <w:szCs w:val="26"/>
        </w:rPr>
        <w:tab/>
      </w:r>
      <w:r w:rsidRPr="00CC121A">
        <w:rPr>
          <w:rFonts w:ascii="Times New Roman" w:hAnsi="Times New Roman" w:cs="Times New Roman"/>
          <w:sz w:val="26"/>
          <w:szCs w:val="26"/>
        </w:rPr>
        <w:t>5</w:t>
      </w:r>
      <w:r w:rsidRPr="00CC121A">
        <w:rPr>
          <w:rFonts w:ascii="Times New Roman" w:eastAsia="Times New Roman" w:hAnsi="Times New Roman" w:cs="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5.2. 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 пени в размере 1/300 ключевой ставки ЦБ РФ, действующей на дату уплаты пени, от неуплаченной в срок суммы за каждый день просрочки исполнения </w:t>
      </w:r>
      <w:r w:rsidRPr="00CC121A">
        <w:rPr>
          <w:rFonts w:ascii="Times New Roman" w:eastAsia="Times New Roman" w:hAnsi="Times New Roman" w:cs="Times New Roman"/>
          <w:sz w:val="26"/>
          <w:szCs w:val="26"/>
        </w:rPr>
        <w:lastRenderedPageBreak/>
        <w:t xml:space="preserve">обязательства, начиная со дня, следующего после дня истечения установленного настоящим договором срока исполнения обязательства.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5.3. 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5.4. Поставщик обязан возместить все убытки, причинённые Заказчику вследствие нарушения Поставщиком условий настоящего договора.</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5.5. 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F9336B" w:rsidRPr="00CC121A" w:rsidRDefault="00F9336B" w:rsidP="00F9336B">
      <w:pPr>
        <w:spacing w:after="0" w:line="240" w:lineRule="auto"/>
        <w:ind w:firstLine="708"/>
        <w:jc w:val="both"/>
        <w:rPr>
          <w:rFonts w:ascii="Times New Roman" w:eastAsia="Times New Roman" w:hAnsi="Times New Roman" w:cs="Times New Roman"/>
          <w:sz w:val="26"/>
          <w:szCs w:val="26"/>
        </w:rPr>
      </w:pPr>
      <w:r w:rsidRPr="00CC121A">
        <w:rPr>
          <w:rFonts w:ascii="Times New Roman" w:eastAsia="Times New Roman" w:hAnsi="Times New Roman" w:cs="Times New Roman"/>
          <w:sz w:val="26"/>
          <w:szCs w:val="26"/>
        </w:rPr>
        <w:t xml:space="preserve">5.6. Уплата штрафных санкций не освобождает Стороны от исполнения обязательств по настоящему договору. </w:t>
      </w:r>
    </w:p>
    <w:p w:rsidR="00E71624" w:rsidRPr="00CC121A" w:rsidRDefault="00E71624" w:rsidP="00F9336B">
      <w:pPr>
        <w:spacing w:after="0" w:line="240" w:lineRule="auto"/>
        <w:jc w:val="center"/>
        <w:rPr>
          <w:rFonts w:ascii="Times New Roman" w:hAnsi="Times New Roman" w:cs="Times New Roman"/>
          <w:b/>
          <w:bCs/>
          <w:sz w:val="26"/>
          <w:szCs w:val="26"/>
        </w:rPr>
      </w:pPr>
    </w:p>
    <w:p w:rsidR="00F9336B" w:rsidRPr="00CC121A" w:rsidRDefault="00267658" w:rsidP="00F9336B">
      <w:pPr>
        <w:spacing w:after="0" w:line="240" w:lineRule="auto"/>
        <w:jc w:val="center"/>
        <w:rPr>
          <w:rFonts w:ascii="Times New Roman" w:hAnsi="Times New Roman" w:cs="Times New Roman"/>
          <w:b/>
          <w:bCs/>
          <w:sz w:val="26"/>
          <w:szCs w:val="26"/>
        </w:rPr>
      </w:pPr>
      <w:r w:rsidRPr="00CC121A">
        <w:rPr>
          <w:rFonts w:ascii="Times New Roman" w:hAnsi="Times New Roman" w:cs="Times New Roman"/>
          <w:b/>
          <w:bCs/>
          <w:sz w:val="26"/>
          <w:szCs w:val="26"/>
        </w:rPr>
        <w:t>6</w:t>
      </w:r>
      <w:r w:rsidR="00F9336B" w:rsidRPr="00CC121A">
        <w:rPr>
          <w:rFonts w:ascii="Times New Roman" w:hAnsi="Times New Roman" w:cs="Times New Roman"/>
          <w:b/>
          <w:bCs/>
          <w:sz w:val="26"/>
          <w:szCs w:val="26"/>
        </w:rPr>
        <w:t>. ОБСТОЯТЕЛЬСТВА НЕПРЕОДОЛИМОЙ СИЛЫ</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.1. Стороны освобождаются от ответственности за частичное или полное неисполнение обязательств по настоящему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а, а также объективно препятствующих полному или частичному выполнению сторонами своих обязательств по настоящему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ных обязательств соразмерно отодвигается на время действия таких обстоятельств. </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.2. Сторона, для которой создалась невозможность исполнения обязательств по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у в силу вышеуказанных причин, должна без промедления письменно известить об этом другую сторону в течение 3-х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F9336B" w:rsidRPr="00CC121A" w:rsidRDefault="00267658"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6</w:t>
      </w:r>
      <w:r w:rsidR="00F9336B" w:rsidRPr="00CC121A">
        <w:rPr>
          <w:rFonts w:ascii="Times New Roman" w:hAnsi="Times New Roman" w:cs="Times New Roman"/>
          <w:sz w:val="26"/>
          <w:szCs w:val="26"/>
        </w:rPr>
        <w:t xml:space="preserve">.3. </w:t>
      </w:r>
      <w:r w:rsidR="007B3258" w:rsidRPr="00CC121A">
        <w:rPr>
          <w:rFonts w:ascii="Times New Roman" w:hAnsi="Times New Roman" w:cs="Times New Roman"/>
          <w:sz w:val="26"/>
          <w:szCs w:val="26"/>
        </w:rPr>
        <w:t>Не извещение</w:t>
      </w:r>
      <w:r w:rsidR="00F9336B" w:rsidRPr="00CC121A">
        <w:rPr>
          <w:rFonts w:ascii="Times New Roman" w:hAnsi="Times New Roman" w:cs="Times New Roman"/>
          <w:sz w:val="26"/>
          <w:szCs w:val="26"/>
        </w:rPr>
        <w:t xml:space="preserve"> или несвоевременное извещение другой Стороны согласно </w:t>
      </w:r>
      <w:r w:rsidR="00F9336B" w:rsidRPr="00CC121A">
        <w:rPr>
          <w:rFonts w:ascii="Times New Roman" w:hAnsi="Times New Roman" w:cs="Times New Roman"/>
          <w:sz w:val="26"/>
          <w:szCs w:val="26"/>
        </w:rPr>
        <w:lastRenderedPageBreak/>
        <w:t xml:space="preserve">пункту </w:t>
      </w:r>
      <w:r w:rsidR="00DA4D37" w:rsidRPr="00CC121A">
        <w:rPr>
          <w:rFonts w:ascii="Times New Roman" w:hAnsi="Times New Roman" w:cs="Times New Roman"/>
          <w:sz w:val="26"/>
          <w:szCs w:val="26"/>
        </w:rPr>
        <w:t>9.5</w:t>
      </w:r>
      <w:r w:rsidR="00F9336B" w:rsidRPr="00CC121A">
        <w:rPr>
          <w:rFonts w:ascii="Times New Roman" w:hAnsi="Times New Roman" w:cs="Times New Roman"/>
          <w:sz w:val="26"/>
          <w:szCs w:val="26"/>
        </w:rPr>
        <w:t>. влечет за собой утрату права ссылаться на эти обстоятельства.</w:t>
      </w:r>
    </w:p>
    <w:p w:rsidR="00F9336B" w:rsidRPr="00CC121A" w:rsidRDefault="00F9336B" w:rsidP="00F9336B">
      <w:pPr>
        <w:spacing w:after="0" w:line="240" w:lineRule="auto"/>
        <w:jc w:val="both"/>
        <w:rPr>
          <w:rFonts w:ascii="Times New Roman" w:hAnsi="Times New Roman" w:cs="Times New Roman"/>
          <w:sz w:val="26"/>
          <w:szCs w:val="26"/>
        </w:rPr>
      </w:pPr>
    </w:p>
    <w:p w:rsidR="00F9336B" w:rsidRPr="00CC121A" w:rsidRDefault="00267658" w:rsidP="00F9336B">
      <w:pPr>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7</w:t>
      </w:r>
      <w:r w:rsidR="00F9336B" w:rsidRPr="00CC121A">
        <w:rPr>
          <w:rFonts w:ascii="Times New Roman" w:hAnsi="Times New Roman" w:cs="Times New Roman"/>
          <w:b/>
          <w:sz w:val="26"/>
          <w:szCs w:val="26"/>
        </w:rPr>
        <w:t>. ГАРАНТИЙНЫЕ ОБЯЗАТЕЛЬСТВА</w:t>
      </w:r>
    </w:p>
    <w:p w:rsidR="00E0022A" w:rsidRPr="00CC121A" w:rsidRDefault="00267658" w:rsidP="00F9336B">
      <w:pPr>
        <w:pStyle w:val="ConsPlusNormal"/>
        <w:ind w:firstLine="540"/>
        <w:jc w:val="both"/>
        <w:rPr>
          <w:b w:val="0"/>
          <w:sz w:val="26"/>
          <w:szCs w:val="26"/>
        </w:rPr>
      </w:pPr>
      <w:r w:rsidRPr="00CC121A">
        <w:rPr>
          <w:b w:val="0"/>
          <w:sz w:val="26"/>
          <w:szCs w:val="26"/>
        </w:rPr>
        <w:t>7</w:t>
      </w:r>
      <w:r w:rsidR="00F9336B" w:rsidRPr="00CC121A">
        <w:rPr>
          <w:b w:val="0"/>
          <w:sz w:val="26"/>
          <w:szCs w:val="26"/>
        </w:rPr>
        <w:t xml:space="preserve">.1. На Товар устанавливается гарантийный срок – </w:t>
      </w:r>
      <w:r w:rsidR="00F9336B" w:rsidRPr="00CC121A">
        <w:rPr>
          <w:sz w:val="26"/>
          <w:szCs w:val="26"/>
        </w:rPr>
        <w:t>не предусмотрен</w:t>
      </w:r>
      <w:r w:rsidR="00E0022A" w:rsidRPr="00CC121A">
        <w:rPr>
          <w:sz w:val="26"/>
          <w:szCs w:val="26"/>
        </w:rPr>
        <w:t>.</w:t>
      </w:r>
      <w:r w:rsidR="00F9336B" w:rsidRPr="00CC121A">
        <w:rPr>
          <w:b w:val="0"/>
          <w:sz w:val="26"/>
          <w:szCs w:val="26"/>
        </w:rPr>
        <w:t xml:space="preserve"> </w:t>
      </w:r>
    </w:p>
    <w:p w:rsidR="00F9336B" w:rsidRPr="00CC121A" w:rsidRDefault="00F9336B" w:rsidP="00F9336B">
      <w:pPr>
        <w:pStyle w:val="ConsPlusNormal"/>
        <w:ind w:firstLine="540"/>
        <w:jc w:val="both"/>
        <w:rPr>
          <w:b w:val="0"/>
          <w:iCs/>
          <w:sz w:val="26"/>
          <w:szCs w:val="26"/>
        </w:rPr>
      </w:pPr>
      <w:r w:rsidRPr="00CC121A">
        <w:rPr>
          <w:b w:val="0"/>
          <w:sz w:val="26"/>
          <w:szCs w:val="26"/>
        </w:rPr>
        <w:t xml:space="preserve">Течение гарантийного срока начинается </w:t>
      </w:r>
      <w:r w:rsidRPr="00CC121A">
        <w:rPr>
          <w:b w:val="0"/>
          <w:iCs/>
          <w:sz w:val="26"/>
          <w:szCs w:val="26"/>
        </w:rPr>
        <w:t>со дня подписания Заказчиком документов о приемки товара.</w:t>
      </w:r>
    </w:p>
    <w:p w:rsidR="00F9336B" w:rsidRPr="00CC121A" w:rsidRDefault="00267658" w:rsidP="00F9336B">
      <w:pPr>
        <w:pStyle w:val="ConsPlusNormal"/>
        <w:ind w:firstLine="540"/>
        <w:jc w:val="both"/>
        <w:rPr>
          <w:b w:val="0"/>
          <w:sz w:val="26"/>
          <w:szCs w:val="26"/>
        </w:rPr>
      </w:pPr>
      <w:r w:rsidRPr="00CC121A">
        <w:rPr>
          <w:b w:val="0"/>
          <w:iCs/>
          <w:sz w:val="26"/>
          <w:szCs w:val="26"/>
        </w:rPr>
        <w:t>7</w:t>
      </w:r>
      <w:r w:rsidR="00F9336B" w:rsidRPr="00CC121A">
        <w:rPr>
          <w:b w:val="0"/>
          <w:iCs/>
          <w:sz w:val="26"/>
          <w:szCs w:val="26"/>
        </w:rPr>
        <w:t xml:space="preserve">.2. В течение гарантийного срока в случае обнаружения недостатков, поломки, не по вине Заказчика, Поставщик обязуется заменить товар на новый либо осуществить ремонт за свой счет. </w:t>
      </w:r>
    </w:p>
    <w:p w:rsidR="00F9336B" w:rsidRPr="00CC121A" w:rsidRDefault="00F9336B" w:rsidP="00F9336B">
      <w:pPr>
        <w:pStyle w:val="af"/>
        <w:tabs>
          <w:tab w:val="clear" w:pos="4677"/>
          <w:tab w:val="clear" w:pos="9355"/>
        </w:tabs>
        <w:jc w:val="center"/>
        <w:rPr>
          <w:bCs/>
          <w:sz w:val="26"/>
          <w:szCs w:val="26"/>
        </w:rPr>
      </w:pPr>
    </w:p>
    <w:p w:rsidR="00F9336B" w:rsidRPr="00CC121A" w:rsidRDefault="00267658" w:rsidP="00F9336B">
      <w:pPr>
        <w:widowControl w:val="0"/>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8</w:t>
      </w:r>
      <w:r w:rsidR="00F9336B" w:rsidRPr="00CC121A">
        <w:rPr>
          <w:rFonts w:ascii="Times New Roman" w:hAnsi="Times New Roman" w:cs="Times New Roman"/>
          <w:b/>
          <w:sz w:val="26"/>
          <w:szCs w:val="26"/>
        </w:rPr>
        <w:t>. ПОРЯДОК ИЗМЕНЕНИЯ И РАСТОРЖЕНИЯ ДОГОВОРА</w:t>
      </w:r>
    </w:p>
    <w:p w:rsidR="007B3258" w:rsidRPr="00CC121A" w:rsidRDefault="00F17DF4"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 xml:space="preserve">8.1. </w:t>
      </w:r>
      <w:r w:rsidR="007B3258" w:rsidRPr="00CC121A">
        <w:rPr>
          <w:rFonts w:ascii="Times New Roman" w:eastAsia="Calibri" w:hAnsi="Times New Roman" w:cs="Times New Roman"/>
          <w:spacing w:val="3"/>
          <w:sz w:val="26"/>
          <w:szCs w:val="26"/>
          <w:lang w:eastAsia="en-US"/>
        </w:rPr>
        <w:t>При изменении потребности в товарах, Заказчик по согласованию с Поставщиком вправе изменить количество поставляемых товаров. При поставке дополнительного количества товаров Заказчик по согласованию с Поставщиком вправе изменить первоначальную цену договора пропорционально количеству поставляемых товаров. При внесении изменений в связи с сокращением потребности в поставке таких товаров, Заказчик по согласованию с Поставщиком изменяет количество таких товаров, а также цену пропорционально уменьшению количества поставляемых товаров. Изменение цены договора оформляется дополнительным соглашением сторон.</w:t>
      </w:r>
    </w:p>
    <w:p w:rsidR="00F17DF4" w:rsidRPr="00CC121A" w:rsidRDefault="007B3258"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 xml:space="preserve">8.2. </w:t>
      </w:r>
      <w:r w:rsidR="00F17DF4" w:rsidRPr="00CC121A">
        <w:rPr>
          <w:rFonts w:ascii="Times New Roman" w:eastAsia="Calibri" w:hAnsi="Times New Roman" w:cs="Times New Roman"/>
          <w:spacing w:val="3"/>
          <w:sz w:val="26"/>
          <w:szCs w:val="26"/>
          <w:lang w:eastAsia="en-US"/>
        </w:rPr>
        <w:t>Договор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Гражданским кодексом Российской Федерации для одностороннего отказа от исполнения отдельных видов обязательств.</w:t>
      </w:r>
    </w:p>
    <w:p w:rsidR="00F17DF4" w:rsidRPr="00CC121A" w:rsidRDefault="0044081C" w:rsidP="00F17DF4">
      <w:pPr>
        <w:spacing w:after="0" w:line="240" w:lineRule="auto"/>
        <w:ind w:firstLine="709"/>
        <w:jc w:val="both"/>
        <w:rPr>
          <w:rFonts w:ascii="Times New Roman" w:eastAsia="Calibri" w:hAnsi="Times New Roman" w:cs="Times New Roman"/>
          <w:spacing w:val="3"/>
          <w:sz w:val="26"/>
          <w:szCs w:val="26"/>
          <w:lang w:eastAsia="en-US"/>
        </w:rPr>
      </w:pPr>
      <w:r w:rsidRPr="00CC121A">
        <w:rPr>
          <w:rFonts w:ascii="Times New Roman" w:eastAsia="Calibri" w:hAnsi="Times New Roman" w:cs="Times New Roman"/>
          <w:spacing w:val="3"/>
          <w:sz w:val="26"/>
          <w:szCs w:val="26"/>
          <w:lang w:eastAsia="en-US"/>
        </w:rPr>
        <w:t>8</w:t>
      </w:r>
      <w:r w:rsidR="00F17DF4" w:rsidRPr="00CC121A">
        <w:rPr>
          <w:rFonts w:ascii="Times New Roman" w:eastAsia="Calibri" w:hAnsi="Times New Roman" w:cs="Times New Roman"/>
          <w:spacing w:val="3"/>
          <w:sz w:val="26"/>
          <w:szCs w:val="26"/>
          <w:lang w:eastAsia="en-US"/>
        </w:rPr>
        <w:t>.</w:t>
      </w:r>
      <w:r w:rsidR="007B3258" w:rsidRPr="00CC121A">
        <w:rPr>
          <w:rFonts w:ascii="Times New Roman" w:eastAsia="Calibri" w:hAnsi="Times New Roman" w:cs="Times New Roman"/>
          <w:spacing w:val="3"/>
          <w:sz w:val="26"/>
          <w:szCs w:val="26"/>
          <w:lang w:eastAsia="en-US"/>
        </w:rPr>
        <w:t>3</w:t>
      </w:r>
      <w:r w:rsidR="00F17DF4" w:rsidRPr="00CC121A">
        <w:rPr>
          <w:rFonts w:ascii="Times New Roman" w:eastAsia="Calibri" w:hAnsi="Times New Roman" w:cs="Times New Roman"/>
          <w:spacing w:val="3"/>
          <w:sz w:val="26"/>
          <w:szCs w:val="26"/>
          <w:lang w:eastAsia="en-US"/>
        </w:rPr>
        <w:t>. Расторжение договора влечёт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F17DF4" w:rsidRPr="00CC121A" w:rsidRDefault="0044081C" w:rsidP="00F17DF4">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8</w:t>
      </w:r>
      <w:r w:rsidR="00F17DF4" w:rsidRPr="00CC121A">
        <w:rPr>
          <w:rFonts w:ascii="Times New Roman" w:hAnsi="Times New Roman" w:cs="Times New Roman"/>
          <w:sz w:val="26"/>
          <w:szCs w:val="26"/>
        </w:rPr>
        <w:t xml:space="preserve">.4. </w:t>
      </w:r>
      <w:r w:rsidR="006A5012" w:rsidRPr="00CC121A">
        <w:rPr>
          <w:rFonts w:ascii="Times New Roman" w:hAnsi="Times New Roman" w:cs="Times New Roman"/>
          <w:sz w:val="26"/>
          <w:szCs w:val="26"/>
        </w:rPr>
        <w:t>Все соглашения,</w:t>
      </w:r>
      <w:r w:rsidR="00F17DF4" w:rsidRPr="00CC121A">
        <w:rPr>
          <w:rFonts w:ascii="Times New Roman" w:hAnsi="Times New Roman" w:cs="Times New Roman"/>
          <w:sz w:val="26"/>
          <w:szCs w:val="26"/>
        </w:rPr>
        <w:t xml:space="preserve"> составленные в письменной форме и подписанные Сторонами, являются неотъемлемой частью настоящего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а.</w:t>
      </w:r>
    </w:p>
    <w:p w:rsidR="00F17DF4" w:rsidRPr="00CC121A" w:rsidRDefault="0044081C" w:rsidP="00F17DF4">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8</w:t>
      </w:r>
      <w:r w:rsidR="00F17DF4" w:rsidRPr="00CC121A">
        <w:rPr>
          <w:rFonts w:ascii="Times New Roman" w:hAnsi="Times New Roman" w:cs="Times New Roman"/>
          <w:sz w:val="26"/>
          <w:szCs w:val="26"/>
        </w:rPr>
        <w:t xml:space="preserve">.5. Все документы, исходящие от Стороны по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 xml:space="preserve">у и отправляемые в рамках исполнения </w:t>
      </w:r>
      <w:r w:rsidR="00F17DF4" w:rsidRPr="00CC121A">
        <w:rPr>
          <w:rFonts w:ascii="Times New Roman" w:hAnsi="Times New Roman" w:cs="Times New Roman"/>
          <w:snapToGrid w:val="0"/>
          <w:sz w:val="26"/>
          <w:szCs w:val="26"/>
        </w:rPr>
        <w:t>договор</w:t>
      </w:r>
      <w:r w:rsidR="00F17DF4" w:rsidRPr="00CC121A">
        <w:rPr>
          <w:rFonts w:ascii="Times New Roman" w:hAnsi="Times New Roman" w:cs="Times New Roman"/>
          <w:sz w:val="26"/>
          <w:szCs w:val="26"/>
        </w:rPr>
        <w:t>а, должны быть подписаны уполномоченным лицом Стороны-отправителя.</w:t>
      </w:r>
    </w:p>
    <w:p w:rsidR="00F17DF4" w:rsidRPr="00CC121A" w:rsidRDefault="00F17DF4" w:rsidP="00F17DF4">
      <w:pPr>
        <w:widowControl w:val="0"/>
        <w:spacing w:after="0" w:line="240" w:lineRule="auto"/>
        <w:jc w:val="center"/>
        <w:rPr>
          <w:rFonts w:ascii="Times New Roman" w:hAnsi="Times New Roman" w:cs="Times New Roman"/>
          <w:sz w:val="26"/>
          <w:szCs w:val="26"/>
        </w:rPr>
      </w:pPr>
    </w:p>
    <w:p w:rsidR="00F9336B" w:rsidRPr="00CC121A" w:rsidRDefault="0044081C" w:rsidP="00F9336B">
      <w:pPr>
        <w:widowControl w:val="0"/>
        <w:spacing w:after="0" w:line="240" w:lineRule="auto"/>
        <w:jc w:val="center"/>
        <w:rPr>
          <w:rFonts w:ascii="Times New Roman" w:hAnsi="Times New Roman" w:cs="Times New Roman"/>
          <w:b/>
          <w:sz w:val="26"/>
          <w:szCs w:val="26"/>
        </w:rPr>
      </w:pPr>
      <w:r w:rsidRPr="00CC121A">
        <w:rPr>
          <w:rFonts w:ascii="Times New Roman" w:hAnsi="Times New Roman" w:cs="Times New Roman"/>
          <w:b/>
          <w:sz w:val="26"/>
          <w:szCs w:val="26"/>
        </w:rPr>
        <w:t>9</w:t>
      </w:r>
      <w:r w:rsidR="00F9336B" w:rsidRPr="00CC121A">
        <w:rPr>
          <w:rFonts w:ascii="Times New Roman" w:hAnsi="Times New Roman" w:cs="Times New Roman"/>
          <w:b/>
          <w:sz w:val="26"/>
          <w:szCs w:val="26"/>
        </w:rPr>
        <w:t>. ДОПОЛНИТЕЛЬНЫЕ УСЛОВИЯ ДОГОВОРА</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w:t>
      </w:r>
      <w:r w:rsidR="0044081C" w:rsidRPr="00CC121A">
        <w:rPr>
          <w:rFonts w:ascii="Times New Roman" w:hAnsi="Times New Roman" w:cs="Times New Roman"/>
          <w:sz w:val="26"/>
          <w:szCs w:val="26"/>
        </w:rPr>
        <w:t>9</w:t>
      </w:r>
      <w:r w:rsidRPr="00CC121A">
        <w:rPr>
          <w:rFonts w:ascii="Times New Roman" w:hAnsi="Times New Roman" w:cs="Times New Roman"/>
          <w:sz w:val="26"/>
          <w:szCs w:val="26"/>
        </w:rPr>
        <w:t xml:space="preserve">.1. Настоящий </w:t>
      </w:r>
      <w:proofErr w:type="gramStart"/>
      <w:r w:rsidRPr="00CC121A">
        <w:rPr>
          <w:rFonts w:ascii="Times New Roman" w:hAnsi="Times New Roman" w:cs="Times New Roman"/>
          <w:sz w:val="26"/>
          <w:szCs w:val="26"/>
        </w:rPr>
        <w:t>Договор  вступает</w:t>
      </w:r>
      <w:proofErr w:type="gramEnd"/>
      <w:r w:rsidRPr="00CC121A">
        <w:rPr>
          <w:rFonts w:ascii="Times New Roman" w:hAnsi="Times New Roman" w:cs="Times New Roman"/>
          <w:sz w:val="26"/>
          <w:szCs w:val="26"/>
        </w:rPr>
        <w:t xml:space="preserve"> в силу с момента подписания его Сторонами и действует по </w:t>
      </w:r>
      <w:r w:rsidR="007A754E" w:rsidRPr="00CC121A">
        <w:rPr>
          <w:rFonts w:ascii="Times New Roman" w:hAnsi="Times New Roman" w:cs="Times New Roman"/>
          <w:b/>
          <w:sz w:val="26"/>
          <w:szCs w:val="26"/>
        </w:rPr>
        <w:t>31.12.</w:t>
      </w:r>
      <w:r w:rsidR="00E71624" w:rsidRPr="00CC121A">
        <w:rPr>
          <w:rFonts w:ascii="Times New Roman" w:hAnsi="Times New Roman" w:cs="Times New Roman"/>
          <w:b/>
          <w:sz w:val="26"/>
          <w:szCs w:val="26"/>
        </w:rPr>
        <w:t>202</w:t>
      </w:r>
      <w:r w:rsidR="002A5372">
        <w:rPr>
          <w:rFonts w:ascii="Times New Roman" w:hAnsi="Times New Roman" w:cs="Times New Roman"/>
          <w:b/>
          <w:sz w:val="26"/>
          <w:szCs w:val="26"/>
        </w:rPr>
        <w:t>1</w:t>
      </w:r>
      <w:r w:rsidRPr="00CC121A">
        <w:rPr>
          <w:rFonts w:ascii="Times New Roman" w:hAnsi="Times New Roman" w:cs="Times New Roman"/>
          <w:b/>
          <w:sz w:val="26"/>
          <w:szCs w:val="26"/>
        </w:rPr>
        <w:t xml:space="preserve"> г.</w:t>
      </w:r>
      <w:r w:rsidRPr="00CC121A">
        <w:rPr>
          <w:rFonts w:ascii="Times New Roman" w:hAnsi="Times New Roman" w:cs="Times New Roman"/>
          <w:sz w:val="26"/>
          <w:szCs w:val="26"/>
        </w:rPr>
        <w:t xml:space="preserve"> </w:t>
      </w:r>
      <w:r w:rsidRPr="00CC121A">
        <w:rPr>
          <w:rFonts w:ascii="Times New Roman" w:hAnsi="Times New Roman" w:cs="Times New Roman"/>
          <w:snapToGrid w:val="0"/>
          <w:sz w:val="26"/>
          <w:szCs w:val="26"/>
        </w:rPr>
        <w:t>Договор может быть продлен  по соглашению Сторон в случае переноса сроков выполнения поставки.</w:t>
      </w:r>
    </w:p>
    <w:p w:rsidR="00F9336B" w:rsidRPr="00CC121A" w:rsidRDefault="00F9336B" w:rsidP="00F9336B">
      <w:pPr>
        <w:pStyle w:val="12"/>
        <w:rPr>
          <w:rFonts w:ascii="Times New Roman" w:hAnsi="Times New Roman" w:cs="Times New Roman"/>
          <w:sz w:val="26"/>
          <w:szCs w:val="26"/>
        </w:rPr>
      </w:pPr>
      <w:r w:rsidRPr="00CC121A">
        <w:rPr>
          <w:rFonts w:ascii="Times New Roman" w:hAnsi="Times New Roman" w:cs="Times New Roman"/>
          <w:sz w:val="26"/>
          <w:szCs w:val="26"/>
        </w:rPr>
        <w:t xml:space="preserve">             </w:t>
      </w:r>
      <w:r w:rsidR="0044081C" w:rsidRPr="00CC121A">
        <w:rPr>
          <w:rFonts w:ascii="Times New Roman" w:hAnsi="Times New Roman" w:cs="Times New Roman"/>
          <w:sz w:val="26"/>
          <w:szCs w:val="26"/>
        </w:rPr>
        <w:t>9</w:t>
      </w:r>
      <w:r w:rsidRPr="00CC121A">
        <w:rPr>
          <w:rFonts w:ascii="Times New Roman" w:hAnsi="Times New Roman" w:cs="Times New Roman"/>
          <w:sz w:val="26"/>
          <w:szCs w:val="26"/>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.3.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 составлен в двух экземплярах, имеющих равную юридическую силу, по одному для каждой из Сторон.</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.4.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.5. Претензия оформляется в письменной форме и направляется той Стороне по Договору, которой допущены нарушения его условий. В претензии перечисляются </w:t>
      </w:r>
      <w:r w:rsidR="00F9336B" w:rsidRPr="00CC121A">
        <w:rPr>
          <w:rFonts w:ascii="Times New Roman" w:hAnsi="Times New Roman" w:cs="Times New Roman"/>
          <w:sz w:val="26"/>
          <w:szCs w:val="26"/>
        </w:rPr>
        <w:lastRenderedPageBreak/>
        <w:t>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 xml:space="preserve">.6. Срок рассмотрения писем, уведомлений или претензий не может превышать 20 (двадцати) дней с момента их получения. Все предусмотренные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ом письма, уведомления или претензии и другие документы отправляются Сторонами друг другу заказными письмами по адресам, указанным в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 xml:space="preserve">е в качестве почтовых адресов, либо вручаются под расписку уполномоченному представителю Стороны-получателя, либо посредством факсимильной связи по номерам, указанным в </w:t>
      </w:r>
      <w:r w:rsidR="00F9336B" w:rsidRPr="00CC121A">
        <w:rPr>
          <w:rFonts w:ascii="Times New Roman" w:hAnsi="Times New Roman" w:cs="Times New Roman"/>
          <w:snapToGrid w:val="0"/>
          <w:sz w:val="26"/>
          <w:szCs w:val="26"/>
        </w:rPr>
        <w:t>договор</w:t>
      </w:r>
      <w:r w:rsidR="00F9336B" w:rsidRPr="00CC121A">
        <w:rPr>
          <w:rFonts w:ascii="Times New Roman" w:hAnsi="Times New Roman" w:cs="Times New Roman"/>
          <w:sz w:val="26"/>
          <w:szCs w:val="26"/>
        </w:rPr>
        <w:t>е. При этом стороны устанавливают, что документы, полученные посредством факсимильной связи, обладают юридической силой. Оригиналы документов, отправленных посредством факсимильной связи, подлежат обязательному представлению обязанной Стороной в течение десяти календарных дней с момента их отправки по факсу.</w:t>
      </w:r>
    </w:p>
    <w:p w:rsidR="00F9336B" w:rsidRPr="00CC121A" w:rsidRDefault="00F9336B"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.7. Отношения сторон, не урегулированные настоящим Договором, регулируются действующим законодательством РФ.</w:t>
      </w:r>
    </w:p>
    <w:p w:rsidR="00F9336B" w:rsidRPr="00CC121A" w:rsidRDefault="0044081C" w:rsidP="00F9336B">
      <w:pPr>
        <w:widowControl w:val="0"/>
        <w:spacing w:after="0" w:line="240" w:lineRule="auto"/>
        <w:ind w:firstLine="709"/>
        <w:jc w:val="both"/>
        <w:rPr>
          <w:rFonts w:ascii="Times New Roman" w:hAnsi="Times New Roman" w:cs="Times New Roman"/>
          <w:sz w:val="26"/>
          <w:szCs w:val="26"/>
        </w:rPr>
      </w:pPr>
      <w:r w:rsidRPr="00CC121A">
        <w:rPr>
          <w:rFonts w:ascii="Times New Roman" w:hAnsi="Times New Roman" w:cs="Times New Roman"/>
          <w:sz w:val="26"/>
          <w:szCs w:val="26"/>
        </w:rPr>
        <w:t>9</w:t>
      </w:r>
      <w:r w:rsidR="00F9336B" w:rsidRPr="00CC121A">
        <w:rPr>
          <w:rFonts w:ascii="Times New Roman" w:hAnsi="Times New Roman" w:cs="Times New Roman"/>
          <w:sz w:val="26"/>
          <w:szCs w:val="26"/>
        </w:rPr>
        <w:t>.8. При не урегулировании Сторонами спора в досудебном порядке спор передается на разрешение в Арбитражный суд Челябинской области.</w:t>
      </w:r>
    </w:p>
    <w:p w:rsidR="00EE0609" w:rsidRPr="00CC121A" w:rsidRDefault="00EE0609" w:rsidP="00F9336B">
      <w:pPr>
        <w:pStyle w:val="12"/>
        <w:jc w:val="center"/>
        <w:rPr>
          <w:rFonts w:ascii="Times New Roman" w:hAnsi="Times New Roman" w:cs="Times New Roman"/>
          <w:b/>
          <w:bCs/>
          <w:sz w:val="26"/>
          <w:szCs w:val="26"/>
        </w:rPr>
      </w:pPr>
    </w:p>
    <w:p w:rsidR="00F9336B" w:rsidRPr="00CC121A" w:rsidRDefault="00F9336B" w:rsidP="00F9336B">
      <w:pPr>
        <w:pStyle w:val="12"/>
        <w:jc w:val="center"/>
        <w:rPr>
          <w:rFonts w:ascii="Times New Roman" w:hAnsi="Times New Roman" w:cs="Times New Roman"/>
          <w:b/>
          <w:bCs/>
          <w:sz w:val="26"/>
          <w:szCs w:val="26"/>
        </w:rPr>
      </w:pPr>
      <w:r w:rsidRPr="00CC121A">
        <w:rPr>
          <w:rFonts w:ascii="Times New Roman" w:hAnsi="Times New Roman" w:cs="Times New Roman"/>
          <w:b/>
          <w:bCs/>
          <w:sz w:val="26"/>
          <w:szCs w:val="26"/>
        </w:rPr>
        <w:t>1</w:t>
      </w:r>
      <w:r w:rsidR="0044081C" w:rsidRPr="00CC121A">
        <w:rPr>
          <w:rFonts w:ascii="Times New Roman" w:hAnsi="Times New Roman" w:cs="Times New Roman"/>
          <w:b/>
          <w:bCs/>
          <w:sz w:val="26"/>
          <w:szCs w:val="26"/>
        </w:rPr>
        <w:t>0</w:t>
      </w:r>
      <w:r w:rsidRPr="00CC121A">
        <w:rPr>
          <w:rFonts w:ascii="Times New Roman" w:hAnsi="Times New Roman" w:cs="Times New Roman"/>
          <w:b/>
          <w:bCs/>
          <w:sz w:val="26"/>
          <w:szCs w:val="26"/>
        </w:rPr>
        <w:t>. РЕКВИЗИТЫ И ПОДПИСИ СТОРОН</w:t>
      </w:r>
    </w:p>
    <w:tbl>
      <w:tblPr>
        <w:tblW w:w="10065" w:type="dxa"/>
        <w:tblLook w:val="04A0" w:firstRow="1" w:lastRow="0" w:firstColumn="1" w:lastColumn="0" w:noHBand="0" w:noVBand="1"/>
      </w:tblPr>
      <w:tblGrid>
        <w:gridCol w:w="4935"/>
        <w:gridCol w:w="27"/>
        <w:gridCol w:w="4891"/>
        <w:gridCol w:w="212"/>
      </w:tblGrid>
      <w:tr w:rsidR="00F9336B" w:rsidRPr="00CC121A" w:rsidTr="000075EF">
        <w:trPr>
          <w:gridAfter w:val="1"/>
          <w:wAfter w:w="212" w:type="dxa"/>
        </w:trPr>
        <w:tc>
          <w:tcPr>
            <w:tcW w:w="4935" w:type="dxa"/>
            <w:shd w:val="clear" w:color="auto" w:fill="auto"/>
          </w:tcPr>
          <w:p w:rsidR="00F9336B" w:rsidRPr="00CC121A" w:rsidRDefault="00F9336B" w:rsidP="000075EF">
            <w:pPr>
              <w:widowControl w:val="0"/>
              <w:spacing w:after="0" w:line="240" w:lineRule="auto"/>
              <w:rPr>
                <w:rFonts w:ascii="Times New Roman" w:hAnsi="Times New Roman" w:cs="Times New Roman"/>
                <w:bCs/>
                <w:color w:val="000000"/>
                <w:sz w:val="26"/>
                <w:szCs w:val="26"/>
              </w:rPr>
            </w:pPr>
          </w:p>
        </w:tc>
        <w:tc>
          <w:tcPr>
            <w:tcW w:w="4918" w:type="dxa"/>
            <w:gridSpan w:val="2"/>
            <w:shd w:val="clear" w:color="auto" w:fill="auto"/>
          </w:tcPr>
          <w:p w:rsidR="00F9336B" w:rsidRPr="00CC121A" w:rsidRDefault="00F9336B" w:rsidP="000075EF">
            <w:pPr>
              <w:spacing w:after="0" w:line="240" w:lineRule="auto"/>
              <w:jc w:val="both"/>
              <w:rPr>
                <w:rFonts w:ascii="Times New Roman" w:eastAsia="Times New Roman" w:hAnsi="Times New Roman" w:cs="Times New Roman"/>
                <w:sz w:val="26"/>
                <w:szCs w:val="26"/>
              </w:rPr>
            </w:pP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962" w:type="dxa"/>
            <w:gridSpan w:val="2"/>
            <w:hideMark/>
          </w:tcPr>
          <w:p w:rsidR="00F9336B" w:rsidRPr="00531ADE" w:rsidRDefault="00F9336B" w:rsidP="000075EF">
            <w:pPr>
              <w:suppressAutoHyphens/>
              <w:autoSpaceDE w:val="0"/>
              <w:autoSpaceDN w:val="0"/>
              <w:adjustRightInd w:val="0"/>
              <w:ind w:left="720"/>
              <w:jc w:val="center"/>
              <w:outlineLvl w:val="2"/>
              <w:rPr>
                <w:rFonts w:ascii="Times New Roman" w:eastAsia="Times New Roman" w:hAnsi="Times New Roman"/>
              </w:rPr>
            </w:pPr>
            <w:r w:rsidRPr="00531ADE">
              <w:rPr>
                <w:rFonts w:ascii="Times New Roman" w:eastAsia="Times New Roman" w:hAnsi="Times New Roman"/>
                <w:b/>
              </w:rPr>
              <w:t>Заказчик</w:t>
            </w:r>
          </w:p>
        </w:tc>
        <w:tc>
          <w:tcPr>
            <w:tcW w:w="5103" w:type="dxa"/>
            <w:gridSpan w:val="2"/>
            <w:hideMark/>
          </w:tcPr>
          <w:p w:rsidR="00F9336B" w:rsidRPr="00531ADE" w:rsidRDefault="00F9336B" w:rsidP="000075EF">
            <w:pPr>
              <w:suppressAutoHyphens/>
              <w:autoSpaceDE w:val="0"/>
              <w:autoSpaceDN w:val="0"/>
              <w:adjustRightInd w:val="0"/>
              <w:jc w:val="center"/>
              <w:rPr>
                <w:rFonts w:ascii="Times New Roman" w:eastAsia="Times New Roman" w:hAnsi="Times New Roman"/>
                <w:b/>
              </w:rPr>
            </w:pPr>
            <w:r>
              <w:rPr>
                <w:rFonts w:ascii="Times New Roman" w:eastAsia="Times New Roman" w:hAnsi="Times New Roman"/>
                <w:b/>
              </w:rPr>
              <w:t>Поставщик</w:t>
            </w: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4962" w:type="dxa"/>
            <w:gridSpan w:val="2"/>
          </w:tcPr>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МАДОУ «ДС № 477 г. Челябинска»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454003, г. Челябинск, пр. Победы, 335А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Тел/факс (351)795-56-43, (351)794-48-77</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ИНН 7447033425</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ОКПО42468833</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ОКОНХ 92310</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р/счет 40703810190864000011</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ПАО «</w:t>
            </w:r>
            <w:proofErr w:type="spellStart"/>
            <w:r w:rsidRPr="002A5372">
              <w:rPr>
                <w:rFonts w:ascii="Times New Roman" w:eastAsia="Times New Roman" w:hAnsi="Times New Roman"/>
              </w:rPr>
              <w:t>Челябинвестбанк</w:t>
            </w:r>
            <w:proofErr w:type="spellEnd"/>
            <w:r w:rsidRPr="002A5372">
              <w:rPr>
                <w:rFonts w:ascii="Times New Roman" w:eastAsia="Times New Roman" w:hAnsi="Times New Roman"/>
              </w:rPr>
              <w:t>»</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БИК 047501779</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к/счет 30101810400000000779</w:t>
            </w:r>
          </w:p>
          <w:p w:rsidR="002A5372" w:rsidRPr="002A5372" w:rsidRDefault="002A5372" w:rsidP="002A5372">
            <w:pPr>
              <w:pStyle w:val="a5"/>
              <w:rPr>
                <w:rFonts w:ascii="Times New Roman" w:eastAsia="Times New Roman" w:hAnsi="Times New Roman"/>
              </w:rPr>
            </w:pP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Р/</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03234643757010006900</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(л/</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3147301049А, л/</w:t>
            </w:r>
            <w:proofErr w:type="spellStart"/>
            <w:r w:rsidRPr="002A5372">
              <w:rPr>
                <w:rFonts w:ascii="Times New Roman" w:eastAsia="Times New Roman" w:hAnsi="Times New Roman"/>
              </w:rPr>
              <w:t>сч</w:t>
            </w:r>
            <w:proofErr w:type="spellEnd"/>
            <w:r w:rsidRPr="002A5372">
              <w:rPr>
                <w:rFonts w:ascii="Times New Roman" w:eastAsia="Times New Roman" w:hAnsi="Times New Roman"/>
              </w:rPr>
              <w:t xml:space="preserve"> 3047301046А)</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УФК по Челябинской области г. Челябинск</w:t>
            </w:r>
          </w:p>
          <w:p w:rsidR="002A5372" w:rsidRPr="002A5372" w:rsidRDefault="002A5372" w:rsidP="002A5372">
            <w:pPr>
              <w:pStyle w:val="a5"/>
              <w:rPr>
                <w:rFonts w:ascii="Times New Roman" w:eastAsia="Times New Roman" w:hAnsi="Times New Roman"/>
              </w:rPr>
            </w:pPr>
            <w:r w:rsidRPr="002A5372">
              <w:rPr>
                <w:rFonts w:ascii="Times New Roman" w:eastAsia="Times New Roman" w:hAnsi="Times New Roman"/>
              </w:rPr>
              <w:t>(Комитет Финансов г. Челябинска БИК 017501500</w:t>
            </w:r>
          </w:p>
          <w:p w:rsidR="00F9336B" w:rsidRPr="00531ADE" w:rsidRDefault="002A5372" w:rsidP="002A5372">
            <w:pPr>
              <w:pStyle w:val="a5"/>
              <w:rPr>
                <w:rFonts w:ascii="Times New Roman" w:eastAsia="Times New Roman" w:hAnsi="Times New Roman"/>
              </w:rPr>
            </w:pPr>
            <w:r w:rsidRPr="002A5372">
              <w:rPr>
                <w:rFonts w:ascii="Times New Roman" w:eastAsia="Times New Roman" w:hAnsi="Times New Roman"/>
              </w:rPr>
              <w:t>к/счет 40102810645370000062</w:t>
            </w:r>
          </w:p>
        </w:tc>
        <w:tc>
          <w:tcPr>
            <w:tcW w:w="5103" w:type="dxa"/>
            <w:gridSpan w:val="2"/>
          </w:tcPr>
          <w:p w:rsidR="00F9336B" w:rsidRPr="00442131" w:rsidRDefault="00F9336B" w:rsidP="00EE276E">
            <w:pPr>
              <w:rPr>
                <w:rFonts w:ascii="Times New Roman" w:hAnsi="Times New Roman" w:cs="Times New Roman"/>
                <w:sz w:val="24"/>
                <w:szCs w:val="24"/>
              </w:rPr>
            </w:pPr>
          </w:p>
        </w:tc>
      </w:tr>
      <w:tr w:rsidR="00F9336B" w:rsidRPr="007877C9"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4962" w:type="dxa"/>
            <w:gridSpan w:val="2"/>
          </w:tcPr>
          <w:p w:rsidR="00F9336B" w:rsidRPr="007877C9" w:rsidRDefault="00412DB9" w:rsidP="000075EF">
            <w:pPr>
              <w:rPr>
                <w:rFonts w:ascii="Times New Roman" w:hAnsi="Times New Roman" w:cs="Times New Roman"/>
                <w:sz w:val="24"/>
                <w:szCs w:val="24"/>
              </w:rPr>
            </w:pPr>
            <w:r w:rsidRPr="007877C9">
              <w:rPr>
                <w:rFonts w:ascii="Times New Roman" w:hAnsi="Times New Roman" w:cs="Times New Roman"/>
                <w:sz w:val="24"/>
                <w:szCs w:val="24"/>
              </w:rPr>
              <w:t>Заведующий</w:t>
            </w:r>
          </w:p>
          <w:p w:rsidR="00F9336B" w:rsidRPr="007877C9" w:rsidRDefault="00F9336B" w:rsidP="000075EF">
            <w:pPr>
              <w:rPr>
                <w:rFonts w:ascii="Times New Roman" w:hAnsi="Times New Roman" w:cs="Times New Roman"/>
                <w:sz w:val="24"/>
                <w:szCs w:val="24"/>
              </w:rPr>
            </w:pPr>
            <w:r w:rsidRPr="007877C9">
              <w:rPr>
                <w:rFonts w:ascii="Times New Roman" w:hAnsi="Times New Roman" w:cs="Times New Roman"/>
                <w:sz w:val="24"/>
                <w:szCs w:val="24"/>
              </w:rPr>
              <w:t xml:space="preserve">___________________  </w:t>
            </w:r>
            <w:r w:rsidR="00E71624" w:rsidRPr="007877C9">
              <w:rPr>
                <w:rFonts w:ascii="Times New Roman" w:hAnsi="Times New Roman" w:cs="Times New Roman"/>
                <w:sz w:val="24"/>
                <w:szCs w:val="24"/>
              </w:rPr>
              <w:t xml:space="preserve">О.В. </w:t>
            </w:r>
            <w:proofErr w:type="spellStart"/>
            <w:r w:rsidR="00E71624" w:rsidRPr="007877C9">
              <w:rPr>
                <w:rFonts w:ascii="Times New Roman" w:hAnsi="Times New Roman" w:cs="Times New Roman"/>
                <w:sz w:val="24"/>
                <w:szCs w:val="24"/>
              </w:rPr>
              <w:t>Самохвалова</w:t>
            </w:r>
            <w:proofErr w:type="spellEnd"/>
            <w:r w:rsidRPr="007877C9">
              <w:rPr>
                <w:rFonts w:ascii="Times New Roman" w:hAnsi="Times New Roman" w:cs="Times New Roman"/>
                <w:sz w:val="24"/>
                <w:szCs w:val="24"/>
              </w:rPr>
              <w:t xml:space="preserve"> </w:t>
            </w:r>
          </w:p>
          <w:p w:rsidR="00F9336B" w:rsidRPr="007877C9" w:rsidRDefault="00F9336B" w:rsidP="000075EF">
            <w:pPr>
              <w:rPr>
                <w:rFonts w:ascii="Times New Roman" w:hAnsi="Times New Roman" w:cs="Times New Roman"/>
                <w:sz w:val="24"/>
                <w:szCs w:val="24"/>
              </w:rPr>
            </w:pPr>
          </w:p>
        </w:tc>
        <w:tc>
          <w:tcPr>
            <w:tcW w:w="5103" w:type="dxa"/>
            <w:gridSpan w:val="2"/>
          </w:tcPr>
          <w:p w:rsidR="007877C9" w:rsidRPr="007877C9" w:rsidRDefault="007877C9" w:rsidP="00EE276E"/>
        </w:tc>
      </w:tr>
    </w:tbl>
    <w:p w:rsidR="00F9336B" w:rsidRPr="007877C9" w:rsidRDefault="00F9336B" w:rsidP="00F9336B">
      <w:pPr>
        <w:spacing w:after="0" w:line="240" w:lineRule="auto"/>
        <w:rPr>
          <w:rFonts w:ascii="Times New Roman" w:eastAsia="Times New Roman" w:hAnsi="Times New Roman" w:cs="Times New Roman"/>
          <w:sz w:val="24"/>
          <w:szCs w:val="24"/>
        </w:rPr>
      </w:pPr>
    </w:p>
    <w:p w:rsidR="00CF1161" w:rsidRPr="007877C9" w:rsidRDefault="00CF1161" w:rsidP="000808CA">
      <w:pPr>
        <w:widowControl w:val="0"/>
        <w:spacing w:after="0" w:line="240" w:lineRule="auto"/>
        <w:jc w:val="both"/>
        <w:rPr>
          <w:rFonts w:ascii="Times New Roman" w:hAnsi="Times New Roman" w:cs="Times New Roman"/>
          <w:bCs/>
          <w:snapToGrid w:val="0"/>
          <w:sz w:val="24"/>
          <w:szCs w:val="24"/>
        </w:rPr>
      </w:pPr>
    </w:p>
    <w:p w:rsidR="00F9336B" w:rsidRPr="007877C9" w:rsidRDefault="00F9336B" w:rsidP="007C56F7">
      <w:pPr>
        <w:pStyle w:val="12"/>
        <w:jc w:val="center"/>
        <w:rPr>
          <w:rFonts w:ascii="Times New Roman" w:hAnsi="Times New Roman" w:cs="Times New Roman"/>
          <w:b/>
          <w:bCs/>
        </w:rPr>
      </w:pPr>
    </w:p>
    <w:p w:rsidR="00F9336B" w:rsidRPr="007877C9" w:rsidRDefault="00F9336B" w:rsidP="007C56F7">
      <w:pPr>
        <w:pStyle w:val="12"/>
        <w:jc w:val="center"/>
        <w:rPr>
          <w:rFonts w:ascii="Times New Roman" w:hAnsi="Times New Roman" w:cs="Times New Roman"/>
          <w:b/>
          <w:bCs/>
        </w:rPr>
      </w:pPr>
    </w:p>
    <w:p w:rsidR="006564FA" w:rsidRDefault="006564FA" w:rsidP="007B3258">
      <w:pPr>
        <w:pStyle w:val="12"/>
        <w:jc w:val="right"/>
        <w:rPr>
          <w:rFonts w:ascii="Times New Roman" w:hAnsi="Times New Roman" w:cs="Times New Roman"/>
          <w:bCs/>
          <w:sz w:val="22"/>
          <w:szCs w:val="22"/>
        </w:rPr>
      </w:pPr>
    </w:p>
    <w:p w:rsidR="006564FA" w:rsidRDefault="006564FA" w:rsidP="007B3258">
      <w:pPr>
        <w:pStyle w:val="12"/>
        <w:jc w:val="right"/>
        <w:rPr>
          <w:rFonts w:ascii="Times New Roman" w:hAnsi="Times New Roman" w:cs="Times New Roman"/>
          <w:bCs/>
          <w:sz w:val="22"/>
          <w:szCs w:val="22"/>
        </w:rPr>
      </w:pP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 xml:space="preserve">Приложение №1 </w:t>
      </w: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к Договору на поставку товара</w:t>
      </w:r>
    </w:p>
    <w:p w:rsidR="00E71624" w:rsidRPr="007B3258" w:rsidRDefault="0053050A" w:rsidP="007B3258">
      <w:pPr>
        <w:pStyle w:val="12"/>
        <w:jc w:val="right"/>
        <w:rPr>
          <w:rFonts w:ascii="Times New Roman" w:hAnsi="Times New Roman" w:cs="Times New Roman"/>
          <w:bCs/>
          <w:sz w:val="22"/>
          <w:szCs w:val="22"/>
        </w:rPr>
      </w:pPr>
      <w:r>
        <w:rPr>
          <w:rFonts w:ascii="Times New Roman" w:hAnsi="Times New Roman" w:cs="Times New Roman"/>
          <w:bCs/>
          <w:sz w:val="22"/>
          <w:szCs w:val="22"/>
        </w:rPr>
        <w:t xml:space="preserve">№ </w:t>
      </w:r>
      <w:r w:rsidR="00CC121A">
        <w:rPr>
          <w:rFonts w:ascii="Times New Roman" w:hAnsi="Times New Roman" w:cs="Times New Roman"/>
          <w:bCs/>
          <w:sz w:val="22"/>
          <w:szCs w:val="22"/>
        </w:rPr>
        <w:t>______</w:t>
      </w:r>
      <w:r w:rsidR="00EE0609">
        <w:rPr>
          <w:rFonts w:ascii="Times New Roman" w:hAnsi="Times New Roman" w:cs="Times New Roman"/>
          <w:bCs/>
          <w:sz w:val="22"/>
          <w:szCs w:val="22"/>
        </w:rPr>
        <w:t xml:space="preserve"> </w:t>
      </w:r>
      <w:r>
        <w:rPr>
          <w:rFonts w:ascii="Times New Roman" w:hAnsi="Times New Roman" w:cs="Times New Roman"/>
          <w:bCs/>
          <w:sz w:val="22"/>
          <w:szCs w:val="22"/>
        </w:rPr>
        <w:t>от «</w:t>
      </w:r>
      <w:r w:rsidR="00CC121A">
        <w:rPr>
          <w:rFonts w:ascii="Times New Roman" w:hAnsi="Times New Roman" w:cs="Times New Roman"/>
          <w:bCs/>
          <w:sz w:val="22"/>
          <w:szCs w:val="22"/>
        </w:rPr>
        <w:t>____</w:t>
      </w:r>
      <w:r w:rsidR="007B3258" w:rsidRPr="007B3258">
        <w:rPr>
          <w:rFonts w:ascii="Times New Roman" w:hAnsi="Times New Roman" w:cs="Times New Roman"/>
          <w:bCs/>
          <w:sz w:val="22"/>
          <w:szCs w:val="22"/>
        </w:rPr>
        <w:t>»</w:t>
      </w:r>
      <w:r w:rsidR="007A754E">
        <w:rPr>
          <w:rFonts w:ascii="Times New Roman" w:hAnsi="Times New Roman" w:cs="Times New Roman"/>
          <w:bCs/>
          <w:sz w:val="22"/>
          <w:szCs w:val="22"/>
        </w:rPr>
        <w:t xml:space="preserve"> </w:t>
      </w:r>
      <w:r w:rsidR="002A5372">
        <w:rPr>
          <w:rFonts w:ascii="Times New Roman" w:hAnsi="Times New Roman" w:cs="Times New Roman"/>
          <w:bCs/>
          <w:sz w:val="22"/>
          <w:szCs w:val="22"/>
        </w:rPr>
        <w:t>________</w:t>
      </w:r>
      <w:r w:rsidR="00EE0609">
        <w:rPr>
          <w:rFonts w:ascii="Times New Roman" w:hAnsi="Times New Roman" w:cs="Times New Roman"/>
          <w:bCs/>
          <w:sz w:val="22"/>
          <w:szCs w:val="22"/>
        </w:rPr>
        <w:t xml:space="preserve"> 2</w:t>
      </w:r>
      <w:r w:rsidR="007B3258" w:rsidRPr="007B3258">
        <w:rPr>
          <w:rFonts w:ascii="Times New Roman" w:hAnsi="Times New Roman" w:cs="Times New Roman"/>
          <w:bCs/>
          <w:sz w:val="22"/>
          <w:szCs w:val="22"/>
        </w:rPr>
        <w:t>02</w:t>
      </w:r>
      <w:r w:rsidR="002A5372">
        <w:rPr>
          <w:rFonts w:ascii="Times New Roman" w:hAnsi="Times New Roman" w:cs="Times New Roman"/>
          <w:bCs/>
          <w:sz w:val="22"/>
          <w:szCs w:val="22"/>
        </w:rPr>
        <w:t>1</w:t>
      </w:r>
      <w:r w:rsidR="007B3258" w:rsidRPr="007B3258">
        <w:rPr>
          <w:rFonts w:ascii="Times New Roman" w:hAnsi="Times New Roman" w:cs="Times New Roman"/>
          <w:bCs/>
          <w:sz w:val="22"/>
          <w:szCs w:val="22"/>
        </w:rPr>
        <w:t xml:space="preserve"> г.</w:t>
      </w:r>
    </w:p>
    <w:p w:rsidR="00E71624" w:rsidRDefault="00E71624"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r w:rsidRPr="007B3258">
        <w:rPr>
          <w:rFonts w:ascii="Times New Roman" w:hAnsi="Times New Roman" w:cs="Times New Roman"/>
          <w:b/>
          <w:bCs/>
          <w:sz w:val="22"/>
          <w:szCs w:val="22"/>
        </w:rPr>
        <w:t>Спецификация</w:t>
      </w: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tbl>
      <w:tblPr>
        <w:tblW w:w="11083" w:type="dxa"/>
        <w:tblInd w:w="-1003" w:type="dxa"/>
        <w:tblLayout w:type="fixed"/>
        <w:tblCellMar>
          <w:left w:w="15" w:type="dxa"/>
          <w:right w:w="15" w:type="dxa"/>
        </w:tblCellMar>
        <w:tblLook w:val="0000" w:firstRow="0" w:lastRow="0" w:firstColumn="0" w:lastColumn="0" w:noHBand="0" w:noVBand="0"/>
      </w:tblPr>
      <w:tblGrid>
        <w:gridCol w:w="426"/>
        <w:gridCol w:w="2577"/>
        <w:gridCol w:w="3402"/>
        <w:gridCol w:w="850"/>
        <w:gridCol w:w="993"/>
        <w:gridCol w:w="1417"/>
        <w:gridCol w:w="1418"/>
      </w:tblGrid>
      <w:tr w:rsidR="006564FA" w:rsidRPr="00CC121A" w:rsidTr="006564FA">
        <w:trPr>
          <w:trHeight w:hRule="exact" w:val="856"/>
        </w:trPr>
        <w:tc>
          <w:tcPr>
            <w:tcW w:w="426"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w:t>
            </w:r>
          </w:p>
        </w:tc>
        <w:tc>
          <w:tcPr>
            <w:tcW w:w="2577"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Наименование товара</w:t>
            </w:r>
          </w:p>
        </w:tc>
        <w:tc>
          <w:tcPr>
            <w:tcW w:w="3402" w:type="dxa"/>
            <w:tcBorders>
              <w:top w:val="single" w:sz="8" w:space="0" w:color="000000"/>
              <w:left w:val="single" w:sz="8" w:space="0" w:color="000000"/>
              <w:bottom w:val="single" w:sz="8" w:space="0" w:color="000000"/>
              <w:right w:val="single" w:sz="8" w:space="0" w:color="000000"/>
            </w:tcBorders>
          </w:tcPr>
          <w:p w:rsidR="00EE276E" w:rsidRDefault="00EE276E" w:rsidP="00D80B5A">
            <w:pPr>
              <w:widowControl w:val="0"/>
              <w:autoSpaceDE w:val="0"/>
              <w:autoSpaceDN w:val="0"/>
              <w:adjustRightInd w:val="0"/>
              <w:spacing w:after="0" w:line="240" w:lineRule="auto"/>
              <w:ind w:left="17"/>
              <w:jc w:val="center"/>
              <w:rPr>
                <w:rFonts w:ascii="Times New Roman" w:hAnsi="Times New Roman"/>
                <w:b/>
                <w:bCs/>
                <w:iCs/>
                <w:color w:val="000000"/>
              </w:rPr>
            </w:pPr>
          </w:p>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Pr>
                <w:rFonts w:ascii="Times New Roman" w:hAnsi="Times New Roman"/>
                <w:b/>
                <w:bCs/>
                <w:iCs/>
                <w:color w:val="000000"/>
              </w:rPr>
              <w:t>Технич</w:t>
            </w:r>
            <w:r w:rsidR="00EE276E">
              <w:rPr>
                <w:rFonts w:ascii="Times New Roman" w:hAnsi="Times New Roman"/>
                <w:b/>
                <w:bCs/>
                <w:iCs/>
                <w:color w:val="000000"/>
              </w:rPr>
              <w:t>еские характеристики</w:t>
            </w:r>
          </w:p>
        </w:tc>
        <w:tc>
          <w:tcPr>
            <w:tcW w:w="850" w:type="dxa"/>
            <w:tcBorders>
              <w:top w:val="single" w:sz="8" w:space="0" w:color="000000"/>
              <w:left w:val="single" w:sz="8" w:space="0" w:color="000000"/>
              <w:bottom w:val="single" w:sz="8"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Ед.</w:t>
            </w:r>
            <w:r w:rsidRPr="006564FA">
              <w:rPr>
                <w:rFonts w:ascii="Times New Roman" w:hAnsi="Times New Roman"/>
                <w:b/>
                <w:bCs/>
                <w:iCs/>
                <w:color w:val="000000"/>
              </w:rPr>
              <w:br/>
              <w:t>изм.</w:t>
            </w:r>
          </w:p>
        </w:tc>
        <w:tc>
          <w:tcPr>
            <w:tcW w:w="993" w:type="dxa"/>
            <w:tcBorders>
              <w:top w:val="single" w:sz="8" w:space="0" w:color="000000"/>
              <w:left w:val="single" w:sz="8" w:space="0" w:color="000000"/>
              <w:bottom w:val="single" w:sz="8" w:space="0" w:color="000000"/>
              <w:right w:val="nil"/>
            </w:tcBorders>
            <w:vAlign w:val="center"/>
          </w:tcPr>
          <w:p w:rsidR="006564FA" w:rsidRPr="006564FA" w:rsidRDefault="006564FA" w:rsidP="006564FA">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Кол</w:t>
            </w:r>
            <w:r>
              <w:rPr>
                <w:rFonts w:ascii="Times New Roman" w:hAnsi="Times New Roman"/>
                <w:b/>
                <w:bCs/>
                <w:iCs/>
                <w:color w:val="000000"/>
              </w:rPr>
              <w:t>-</w:t>
            </w:r>
            <w:r w:rsidRPr="006564FA">
              <w:rPr>
                <w:rFonts w:ascii="Times New Roman" w:hAnsi="Times New Roman"/>
                <w:b/>
                <w:bCs/>
                <w:iCs/>
                <w:color w:val="000000"/>
              </w:rPr>
              <w:t>во</w:t>
            </w:r>
          </w:p>
        </w:tc>
        <w:tc>
          <w:tcPr>
            <w:tcW w:w="1417" w:type="dxa"/>
            <w:tcBorders>
              <w:top w:val="single" w:sz="8" w:space="0" w:color="000000"/>
              <w:left w:val="single" w:sz="8" w:space="0" w:color="000000"/>
              <w:bottom w:val="single" w:sz="8" w:space="0" w:color="000000"/>
              <w:right w:val="nil"/>
            </w:tcBorders>
            <w:vAlign w:val="center"/>
          </w:tcPr>
          <w:p w:rsid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Цена </w:t>
            </w:r>
          </w:p>
          <w:p w:rsidR="006564FA" w:rsidRP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с НДС </w:t>
            </w:r>
            <w:r w:rsidRPr="006564FA">
              <w:rPr>
                <w:rFonts w:ascii="Times New Roman" w:hAnsi="Times New Roman"/>
                <w:b/>
                <w:bCs/>
                <w:iCs/>
                <w:color w:val="000000"/>
              </w:rPr>
              <w:br/>
              <w:t>руб.</w:t>
            </w:r>
          </w:p>
        </w:tc>
        <w:tc>
          <w:tcPr>
            <w:tcW w:w="1418" w:type="dxa"/>
            <w:tcBorders>
              <w:top w:val="single" w:sz="8" w:space="0" w:color="000000"/>
              <w:left w:val="single" w:sz="8" w:space="0" w:color="000000"/>
              <w:bottom w:val="single" w:sz="8" w:space="0" w:color="000000"/>
              <w:right w:val="single" w:sz="8" w:space="0" w:color="000000"/>
            </w:tcBorders>
            <w:vAlign w:val="center"/>
          </w:tcPr>
          <w:p w:rsid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Сумма</w:t>
            </w:r>
          </w:p>
          <w:p w:rsidR="006564FA" w:rsidRPr="006564FA" w:rsidRDefault="006564FA" w:rsidP="00FE3B7B">
            <w:pPr>
              <w:widowControl w:val="0"/>
              <w:autoSpaceDE w:val="0"/>
              <w:autoSpaceDN w:val="0"/>
              <w:adjustRightInd w:val="0"/>
              <w:spacing w:after="0" w:line="240" w:lineRule="auto"/>
              <w:ind w:left="17"/>
              <w:jc w:val="center"/>
              <w:rPr>
                <w:rFonts w:ascii="Times New Roman" w:hAnsi="Times New Roman"/>
                <w:b/>
                <w:bCs/>
                <w:iCs/>
                <w:color w:val="000000"/>
              </w:rPr>
            </w:pPr>
            <w:r w:rsidRPr="006564FA">
              <w:rPr>
                <w:rFonts w:ascii="Times New Roman" w:hAnsi="Times New Roman"/>
                <w:b/>
                <w:bCs/>
                <w:iCs/>
                <w:color w:val="000000"/>
              </w:rPr>
              <w:t xml:space="preserve"> с НДС </w:t>
            </w:r>
            <w:r w:rsidRPr="006564FA">
              <w:rPr>
                <w:rFonts w:ascii="Times New Roman" w:hAnsi="Times New Roman"/>
                <w:b/>
                <w:bCs/>
                <w:iCs/>
                <w:color w:val="000000"/>
              </w:rPr>
              <w:br/>
              <w:t>руб.</w:t>
            </w:r>
          </w:p>
        </w:tc>
      </w:tr>
      <w:tr w:rsidR="006564FA" w:rsidRPr="00CC121A" w:rsidTr="006564FA">
        <w:trPr>
          <w:trHeight w:hRule="exact" w:val="2322"/>
        </w:trPr>
        <w:tc>
          <w:tcPr>
            <w:tcW w:w="426" w:type="dxa"/>
            <w:tcBorders>
              <w:top w:val="single" w:sz="4" w:space="0" w:color="000000"/>
              <w:left w:val="single" w:sz="4" w:space="0" w:color="000000"/>
              <w:bottom w:val="single" w:sz="4" w:space="0" w:color="000000"/>
              <w:right w:val="nil"/>
            </w:tcBorders>
            <w:vAlign w:val="center"/>
          </w:tcPr>
          <w:p w:rsidR="006564FA" w:rsidRPr="006564FA" w:rsidRDefault="006564FA" w:rsidP="00D80B5A">
            <w:pPr>
              <w:widowControl w:val="0"/>
              <w:autoSpaceDE w:val="0"/>
              <w:autoSpaceDN w:val="0"/>
              <w:adjustRightInd w:val="0"/>
              <w:spacing w:after="0" w:line="240" w:lineRule="auto"/>
              <w:ind w:left="17"/>
              <w:jc w:val="center"/>
              <w:rPr>
                <w:rFonts w:ascii="Times New Roman" w:hAnsi="Times New Roman"/>
                <w:b/>
                <w:bCs/>
                <w:color w:val="000000"/>
              </w:rPr>
            </w:pPr>
            <w:r w:rsidRPr="006564FA">
              <w:rPr>
                <w:rFonts w:ascii="Times New Roman" w:hAnsi="Times New Roman"/>
                <w:b/>
                <w:bCs/>
                <w:color w:val="000000"/>
              </w:rPr>
              <w:t>1</w:t>
            </w:r>
          </w:p>
        </w:tc>
        <w:tc>
          <w:tcPr>
            <w:tcW w:w="2577" w:type="dxa"/>
            <w:tcBorders>
              <w:top w:val="single" w:sz="4" w:space="0" w:color="000000"/>
              <w:left w:val="single" w:sz="4" w:space="0" w:color="000000"/>
              <w:bottom w:val="single" w:sz="4" w:space="0" w:color="000000"/>
              <w:right w:val="nil"/>
            </w:tcBorders>
            <w:vAlign w:val="center"/>
          </w:tcPr>
          <w:p w:rsidR="006564FA" w:rsidRPr="006564FA" w:rsidRDefault="002A5372" w:rsidP="006155D7">
            <w:pPr>
              <w:spacing w:after="0" w:line="240" w:lineRule="auto"/>
              <w:ind w:left="17"/>
              <w:jc w:val="center"/>
              <w:rPr>
                <w:rFonts w:ascii="Times New Roman" w:hAnsi="Times New Roman"/>
              </w:rPr>
            </w:pPr>
            <w:r w:rsidRPr="002A5372">
              <w:rPr>
                <w:rFonts w:ascii="Times New Roman" w:hAnsi="Times New Roman"/>
              </w:rPr>
              <w:t>Бумага для офисной техники, формат А4, плотность 80 г/см</w:t>
            </w: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tcPr>
          <w:p w:rsidR="006564FA" w:rsidRPr="006564FA" w:rsidRDefault="006564FA" w:rsidP="006155D7">
            <w:pPr>
              <w:spacing w:after="0" w:line="240" w:lineRule="auto"/>
              <w:ind w:left="17"/>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6564FA" w:rsidRPr="006564FA" w:rsidRDefault="00EE276E" w:rsidP="006155D7">
            <w:pPr>
              <w:spacing w:after="0" w:line="240" w:lineRule="auto"/>
              <w:ind w:left="17"/>
              <w:jc w:val="center"/>
              <w:rPr>
                <w:rFonts w:ascii="Times New Roman" w:hAnsi="Times New Roman"/>
              </w:rPr>
            </w:pPr>
            <w:r>
              <w:rPr>
                <w:rFonts w:ascii="Times New Roman" w:hAnsi="Times New Roman"/>
              </w:rPr>
              <w:t>пачек</w:t>
            </w:r>
          </w:p>
        </w:tc>
        <w:tc>
          <w:tcPr>
            <w:tcW w:w="993" w:type="dxa"/>
            <w:tcBorders>
              <w:top w:val="single" w:sz="4" w:space="0" w:color="000000"/>
              <w:left w:val="single" w:sz="4" w:space="0" w:color="000000"/>
              <w:bottom w:val="single" w:sz="4" w:space="0" w:color="000000"/>
              <w:right w:val="nil"/>
            </w:tcBorders>
            <w:vAlign w:val="center"/>
          </w:tcPr>
          <w:p w:rsidR="006564FA" w:rsidRPr="006564FA" w:rsidRDefault="002A5372" w:rsidP="006155D7">
            <w:pPr>
              <w:spacing w:after="0" w:line="240" w:lineRule="auto"/>
              <w:ind w:left="17"/>
              <w:jc w:val="center"/>
              <w:rPr>
                <w:rFonts w:ascii="Times New Roman" w:hAnsi="Times New Roman"/>
              </w:rPr>
            </w:pPr>
            <w:r>
              <w:rPr>
                <w:rFonts w:ascii="Times New Roman" w:hAnsi="Times New Roman"/>
              </w:rPr>
              <w:t>45</w:t>
            </w:r>
          </w:p>
        </w:tc>
        <w:tc>
          <w:tcPr>
            <w:tcW w:w="1417" w:type="dxa"/>
            <w:tcBorders>
              <w:top w:val="single" w:sz="4" w:space="0" w:color="000000"/>
              <w:left w:val="single" w:sz="4" w:space="0" w:color="000000"/>
              <w:bottom w:val="single" w:sz="4" w:space="0" w:color="000000"/>
              <w:right w:val="nil"/>
            </w:tcBorders>
            <w:vAlign w:val="center"/>
          </w:tcPr>
          <w:p w:rsidR="006564FA" w:rsidRPr="006564FA" w:rsidRDefault="006564FA" w:rsidP="00442549">
            <w:pPr>
              <w:widowControl w:val="0"/>
              <w:autoSpaceDE w:val="0"/>
              <w:autoSpaceDN w:val="0"/>
              <w:adjustRightInd w:val="0"/>
              <w:spacing w:after="0" w:line="240" w:lineRule="auto"/>
              <w:ind w:left="17"/>
              <w:jc w:val="center"/>
              <w:rPr>
                <w:rFonts w:ascii="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564FA" w:rsidRPr="006564FA" w:rsidRDefault="006564FA" w:rsidP="00442549">
            <w:pPr>
              <w:widowControl w:val="0"/>
              <w:autoSpaceDE w:val="0"/>
              <w:autoSpaceDN w:val="0"/>
              <w:adjustRightInd w:val="0"/>
              <w:spacing w:after="0" w:line="240" w:lineRule="auto"/>
              <w:ind w:left="17"/>
              <w:jc w:val="center"/>
              <w:rPr>
                <w:rFonts w:ascii="Times New Roman" w:hAnsi="Times New Roman"/>
                <w:color w:val="000000"/>
              </w:rPr>
            </w:pPr>
          </w:p>
        </w:tc>
      </w:tr>
      <w:tr w:rsidR="006564FA" w:rsidRPr="00CC121A" w:rsidTr="00A607B5">
        <w:trPr>
          <w:trHeight w:hRule="exact" w:val="854"/>
        </w:trPr>
        <w:tc>
          <w:tcPr>
            <w:tcW w:w="9665" w:type="dxa"/>
            <w:gridSpan w:val="6"/>
            <w:tcBorders>
              <w:top w:val="single" w:sz="4" w:space="0" w:color="000000"/>
              <w:left w:val="single" w:sz="4" w:space="0" w:color="000000"/>
              <w:bottom w:val="single" w:sz="4" w:space="0" w:color="000000"/>
              <w:right w:val="nil"/>
            </w:tcBorders>
          </w:tcPr>
          <w:p w:rsidR="006564FA" w:rsidRDefault="006564FA" w:rsidP="00E0022A">
            <w:pPr>
              <w:widowControl w:val="0"/>
              <w:autoSpaceDE w:val="0"/>
              <w:autoSpaceDN w:val="0"/>
              <w:adjustRightInd w:val="0"/>
              <w:spacing w:after="0" w:line="240" w:lineRule="auto"/>
              <w:jc w:val="center"/>
              <w:rPr>
                <w:rFonts w:ascii="Times New Roman" w:hAnsi="Times New Roman"/>
                <w:b/>
                <w:color w:val="000000"/>
                <w:sz w:val="26"/>
                <w:szCs w:val="26"/>
              </w:rPr>
            </w:pPr>
            <w:r w:rsidRPr="00CC121A">
              <w:rPr>
                <w:rFonts w:ascii="Times New Roman" w:hAnsi="Times New Roman"/>
                <w:b/>
                <w:color w:val="000000"/>
                <w:sz w:val="26"/>
                <w:szCs w:val="26"/>
              </w:rPr>
              <w:t xml:space="preserve">                                                                                                                              </w:t>
            </w:r>
            <w:r>
              <w:rPr>
                <w:rFonts w:ascii="Times New Roman" w:hAnsi="Times New Roman"/>
                <w:b/>
                <w:color w:val="000000"/>
                <w:sz w:val="26"/>
                <w:szCs w:val="26"/>
              </w:rPr>
              <w:t xml:space="preserve">                       </w:t>
            </w:r>
          </w:p>
          <w:p w:rsidR="006564FA" w:rsidRPr="00CC121A" w:rsidRDefault="006564FA" w:rsidP="00E0022A">
            <w:pPr>
              <w:widowControl w:val="0"/>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w:t>
            </w:r>
            <w:r w:rsidRPr="00CC121A">
              <w:rPr>
                <w:rFonts w:ascii="Times New Roman" w:hAnsi="Times New Roman"/>
                <w:b/>
                <w:color w:val="000000"/>
                <w:sz w:val="26"/>
                <w:szCs w:val="26"/>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6564FA" w:rsidRPr="00CC121A" w:rsidRDefault="006564FA" w:rsidP="00442549">
            <w:pPr>
              <w:widowControl w:val="0"/>
              <w:autoSpaceDE w:val="0"/>
              <w:autoSpaceDN w:val="0"/>
              <w:adjustRightInd w:val="0"/>
              <w:spacing w:after="0" w:line="240" w:lineRule="auto"/>
              <w:jc w:val="center"/>
              <w:rPr>
                <w:rFonts w:ascii="Times New Roman" w:hAnsi="Times New Roman"/>
                <w:b/>
                <w:color w:val="000000"/>
                <w:sz w:val="26"/>
                <w:szCs w:val="26"/>
              </w:rPr>
            </w:pPr>
          </w:p>
        </w:tc>
      </w:tr>
    </w:tbl>
    <w:p w:rsidR="00E71624" w:rsidRPr="00CC121A" w:rsidRDefault="00E71624" w:rsidP="007C56F7">
      <w:pPr>
        <w:pStyle w:val="12"/>
        <w:jc w:val="center"/>
        <w:rPr>
          <w:rFonts w:ascii="Times New Roman" w:hAnsi="Times New Roman" w:cs="Times New Roman"/>
          <w:b/>
          <w:bCs/>
          <w:sz w:val="26"/>
          <w:szCs w:val="26"/>
        </w:rPr>
      </w:pPr>
    </w:p>
    <w:p w:rsidR="00E71624" w:rsidRDefault="00E71624" w:rsidP="007C56F7">
      <w:pPr>
        <w:pStyle w:val="12"/>
        <w:jc w:val="center"/>
        <w:rPr>
          <w:rFonts w:ascii="Times New Roman" w:hAnsi="Times New Roman" w:cs="Times New Roman"/>
          <w:b/>
          <w:bCs/>
          <w:sz w:val="22"/>
          <w:szCs w:val="22"/>
        </w:rPr>
      </w:pPr>
    </w:p>
    <w:p w:rsidR="00E71624" w:rsidRDefault="00E71624" w:rsidP="00E71624">
      <w:pPr>
        <w:pStyle w:val="12"/>
        <w:jc w:val="left"/>
        <w:rPr>
          <w:rFonts w:ascii="Times New Roman" w:hAnsi="Times New Roman" w:cs="Times New Roman"/>
          <w:b/>
          <w:bCs/>
          <w:sz w:val="22"/>
          <w:szCs w:val="22"/>
        </w:rPr>
      </w:pPr>
      <w:r w:rsidRPr="00E71624">
        <w:rPr>
          <w:rFonts w:ascii="Times New Roman" w:hAnsi="Times New Roman" w:cs="Times New Roman"/>
          <w:b/>
          <w:bCs/>
          <w:sz w:val="22"/>
          <w:szCs w:val="22"/>
        </w:rPr>
        <w:t>ИТОГО</w:t>
      </w:r>
      <w:r>
        <w:rPr>
          <w:rFonts w:ascii="Times New Roman" w:hAnsi="Times New Roman" w:cs="Times New Roman"/>
          <w:b/>
          <w:bCs/>
          <w:sz w:val="22"/>
          <w:szCs w:val="22"/>
        </w:rPr>
        <w:t>:</w:t>
      </w:r>
      <w:r w:rsidR="00EE0609">
        <w:rPr>
          <w:rFonts w:ascii="Times New Roman" w:hAnsi="Times New Roman" w:cs="Times New Roman"/>
          <w:b/>
          <w:bCs/>
          <w:sz w:val="22"/>
          <w:szCs w:val="22"/>
        </w:rPr>
        <w:t xml:space="preserve"> </w:t>
      </w:r>
      <w:r w:rsidR="00EE276E">
        <w:rPr>
          <w:rFonts w:ascii="Times New Roman" w:hAnsi="Times New Roman" w:cs="Times New Roman"/>
          <w:b/>
          <w:bCs/>
          <w:sz w:val="22"/>
          <w:szCs w:val="22"/>
        </w:rPr>
        <w:t>________________________________________________</w:t>
      </w:r>
    </w:p>
    <w:p w:rsidR="00E71624" w:rsidRDefault="00E71624" w:rsidP="007C56F7">
      <w:pPr>
        <w:pStyle w:val="12"/>
        <w:jc w:val="center"/>
        <w:rPr>
          <w:rFonts w:ascii="Times New Roman" w:hAnsi="Times New Roman" w:cs="Times New Roman"/>
          <w:b/>
          <w:bCs/>
          <w:sz w:val="22"/>
          <w:szCs w:val="22"/>
        </w:rPr>
      </w:pPr>
    </w:p>
    <w:tbl>
      <w:tblPr>
        <w:tblW w:w="98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4870"/>
      </w:tblGrid>
      <w:tr w:rsidR="00E71624" w:rsidRPr="00E90979" w:rsidTr="007877C9">
        <w:trPr>
          <w:trHeight w:val="4323"/>
        </w:trPr>
        <w:tc>
          <w:tcPr>
            <w:tcW w:w="4980" w:type="dxa"/>
            <w:tcBorders>
              <w:top w:val="nil"/>
              <w:left w:val="nil"/>
              <w:bottom w:val="nil"/>
              <w:right w:val="nil"/>
            </w:tcBorders>
          </w:tcPr>
          <w:p w:rsidR="00E71624" w:rsidRDefault="00E71624" w:rsidP="00D80B5A">
            <w:pPr>
              <w:tabs>
                <w:tab w:val="left" w:pos="7200"/>
              </w:tabs>
              <w:spacing w:after="0" w:line="216" w:lineRule="auto"/>
              <w:rPr>
                <w:rFonts w:ascii="Times New Roman" w:hAnsi="Times New Roman"/>
                <w:b/>
                <w:bCs/>
                <w:sz w:val="24"/>
                <w:szCs w:val="24"/>
              </w:rPr>
            </w:pPr>
          </w:p>
          <w:p w:rsidR="00E71624" w:rsidRDefault="00E71624" w:rsidP="00D80B5A">
            <w:pPr>
              <w:tabs>
                <w:tab w:val="left" w:pos="7200"/>
              </w:tabs>
              <w:spacing w:after="0" w:line="216" w:lineRule="auto"/>
              <w:rPr>
                <w:rFonts w:ascii="Times New Roman" w:hAnsi="Times New Roman"/>
                <w:b/>
                <w:bCs/>
                <w:sz w:val="24"/>
                <w:szCs w:val="24"/>
              </w:rPr>
            </w:pPr>
            <w:r w:rsidRPr="0065795C">
              <w:rPr>
                <w:rFonts w:ascii="Times New Roman" w:hAnsi="Times New Roman"/>
                <w:b/>
                <w:bCs/>
                <w:sz w:val="24"/>
                <w:szCs w:val="24"/>
              </w:rPr>
              <w:t xml:space="preserve">ЗАКАЗЧИК: </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МАДОУ «ДС № 477 г. Челябинска»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454003, г. Челябинск, пр. Победы, 335А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Тел/факс (351)795-56-43, (351)794-48-77</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ИНН 7447033425</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ОКПО42468833</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ОКОНХ 92310</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р/счет 40703810190864000011</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ПАО «</w:t>
            </w:r>
            <w:proofErr w:type="spellStart"/>
            <w:r w:rsidRPr="002A5372">
              <w:rPr>
                <w:rFonts w:ascii="Times New Roman" w:hAnsi="Times New Roman"/>
                <w:sz w:val="24"/>
                <w:szCs w:val="24"/>
              </w:rPr>
              <w:t>Челябинвестбанк</w:t>
            </w:r>
            <w:proofErr w:type="spellEnd"/>
            <w:r w:rsidRPr="002A5372">
              <w:rPr>
                <w:rFonts w:ascii="Times New Roman" w:hAnsi="Times New Roman"/>
                <w:sz w:val="24"/>
                <w:szCs w:val="24"/>
              </w:rPr>
              <w:t>»</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БИК 047501779</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к/счет 30101810400000000779</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Р/</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03234643757010006900</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(л/</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3147301049А, л/</w:t>
            </w:r>
            <w:proofErr w:type="spellStart"/>
            <w:r w:rsidRPr="002A5372">
              <w:rPr>
                <w:rFonts w:ascii="Times New Roman" w:hAnsi="Times New Roman"/>
                <w:sz w:val="24"/>
                <w:szCs w:val="24"/>
              </w:rPr>
              <w:t>сч</w:t>
            </w:r>
            <w:proofErr w:type="spellEnd"/>
            <w:r w:rsidRPr="002A5372">
              <w:rPr>
                <w:rFonts w:ascii="Times New Roman" w:hAnsi="Times New Roman"/>
                <w:sz w:val="24"/>
                <w:szCs w:val="24"/>
              </w:rPr>
              <w:t xml:space="preserve"> 3047301046А)</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УФК по Челябинской области г. Челябинск</w:t>
            </w:r>
          </w:p>
          <w:p w:rsidR="002A5372" w:rsidRPr="002A5372" w:rsidRDefault="002A5372" w:rsidP="002A5372">
            <w:pPr>
              <w:spacing w:after="0" w:line="216" w:lineRule="auto"/>
              <w:outlineLvl w:val="0"/>
              <w:rPr>
                <w:rFonts w:ascii="Times New Roman" w:hAnsi="Times New Roman"/>
                <w:sz w:val="24"/>
                <w:szCs w:val="24"/>
              </w:rPr>
            </w:pPr>
            <w:r w:rsidRPr="002A5372">
              <w:rPr>
                <w:rFonts w:ascii="Times New Roman" w:hAnsi="Times New Roman"/>
                <w:sz w:val="24"/>
                <w:szCs w:val="24"/>
              </w:rPr>
              <w:t>(Комитет Финансов г. Челябинска БИК 017501500</w:t>
            </w:r>
          </w:p>
          <w:p w:rsidR="00030E05" w:rsidRDefault="002A5372" w:rsidP="002A5372">
            <w:pPr>
              <w:pStyle w:val="a7"/>
              <w:spacing w:after="0" w:line="216" w:lineRule="auto"/>
              <w:ind w:left="0"/>
              <w:outlineLvl w:val="0"/>
              <w:rPr>
                <w:rFonts w:ascii="Times New Roman" w:hAnsi="Times New Roman"/>
                <w:sz w:val="24"/>
                <w:szCs w:val="24"/>
              </w:rPr>
            </w:pPr>
            <w:r w:rsidRPr="002A5372">
              <w:rPr>
                <w:rFonts w:ascii="Times New Roman" w:hAnsi="Times New Roman"/>
                <w:sz w:val="24"/>
                <w:szCs w:val="24"/>
              </w:rPr>
              <w:t>к/счет 40102810645370000062</w:t>
            </w:r>
          </w:p>
          <w:p w:rsidR="002A5372" w:rsidRDefault="002A5372" w:rsidP="007B3258">
            <w:pPr>
              <w:pStyle w:val="a7"/>
              <w:spacing w:after="0" w:line="216" w:lineRule="auto"/>
              <w:ind w:left="0"/>
              <w:outlineLvl w:val="0"/>
              <w:rPr>
                <w:rFonts w:ascii="Times New Roman" w:hAnsi="Times New Roman"/>
                <w:sz w:val="24"/>
                <w:szCs w:val="24"/>
              </w:rPr>
            </w:pPr>
          </w:p>
          <w:p w:rsidR="00030E05" w:rsidRDefault="00030E05" w:rsidP="007B3258">
            <w:pPr>
              <w:pStyle w:val="a7"/>
              <w:spacing w:after="0" w:line="216" w:lineRule="auto"/>
              <w:ind w:left="0"/>
              <w:outlineLvl w:val="0"/>
              <w:rPr>
                <w:rFonts w:ascii="Times New Roman" w:hAnsi="Times New Roman"/>
                <w:sz w:val="24"/>
                <w:szCs w:val="24"/>
              </w:rPr>
            </w:pPr>
            <w:r w:rsidRPr="00030E05">
              <w:rPr>
                <w:rFonts w:ascii="Times New Roman" w:hAnsi="Times New Roman"/>
                <w:sz w:val="24"/>
                <w:szCs w:val="24"/>
              </w:rPr>
              <w:t>Заведующий</w:t>
            </w:r>
          </w:p>
          <w:p w:rsidR="00E71624" w:rsidRDefault="00E71624" w:rsidP="00D80B5A">
            <w:pPr>
              <w:pStyle w:val="a7"/>
              <w:spacing w:after="0" w:line="216" w:lineRule="auto"/>
              <w:ind w:left="0"/>
              <w:jc w:val="center"/>
              <w:outlineLvl w:val="0"/>
              <w:rPr>
                <w:rFonts w:ascii="Times New Roman" w:hAnsi="Times New Roman"/>
                <w:b/>
                <w:i/>
                <w:sz w:val="24"/>
                <w:szCs w:val="24"/>
              </w:rPr>
            </w:pPr>
          </w:p>
          <w:p w:rsidR="00E71624" w:rsidRPr="00462C6F" w:rsidRDefault="00E71624" w:rsidP="00D80B5A">
            <w:pPr>
              <w:tabs>
                <w:tab w:val="left" w:pos="7200"/>
              </w:tabs>
              <w:spacing w:after="0" w:line="216" w:lineRule="auto"/>
              <w:rPr>
                <w:rFonts w:ascii="Times New Roman" w:hAnsi="Times New Roman"/>
                <w:sz w:val="24"/>
                <w:szCs w:val="24"/>
              </w:rPr>
            </w:pPr>
            <w:r>
              <w:rPr>
                <w:rFonts w:ascii="Times New Roman" w:hAnsi="Times New Roman"/>
                <w:sz w:val="24"/>
                <w:szCs w:val="24"/>
              </w:rPr>
              <w:t>_</w:t>
            </w:r>
            <w:r w:rsidR="007B3258">
              <w:rPr>
                <w:rFonts w:ascii="Times New Roman" w:hAnsi="Times New Roman"/>
                <w:sz w:val="24"/>
                <w:szCs w:val="24"/>
              </w:rPr>
              <w:t>_________</w:t>
            </w:r>
            <w:r>
              <w:rPr>
                <w:rFonts w:ascii="Times New Roman" w:hAnsi="Times New Roman"/>
                <w:sz w:val="24"/>
                <w:szCs w:val="24"/>
              </w:rPr>
              <w:t>________</w:t>
            </w:r>
            <w:proofErr w:type="spellStart"/>
            <w:r w:rsidRPr="00462C6F">
              <w:rPr>
                <w:rFonts w:ascii="Times New Roman" w:hAnsi="Times New Roman"/>
                <w:sz w:val="24"/>
                <w:szCs w:val="24"/>
              </w:rPr>
              <w:t>Самохвалова</w:t>
            </w:r>
            <w:proofErr w:type="spellEnd"/>
            <w:r w:rsidRPr="00462C6F">
              <w:rPr>
                <w:rFonts w:ascii="Times New Roman" w:hAnsi="Times New Roman"/>
                <w:sz w:val="24"/>
                <w:szCs w:val="24"/>
              </w:rPr>
              <w:t xml:space="preserve"> О.В.</w:t>
            </w:r>
          </w:p>
          <w:p w:rsidR="00E71624" w:rsidRPr="002B175A" w:rsidRDefault="00E71624" w:rsidP="00D80B5A">
            <w:pPr>
              <w:pStyle w:val="a7"/>
              <w:spacing w:after="0" w:line="216" w:lineRule="auto"/>
              <w:ind w:left="0"/>
              <w:outlineLvl w:val="0"/>
              <w:rPr>
                <w:rFonts w:ascii="Times New Roman" w:hAnsi="Times New Roman"/>
                <w:sz w:val="24"/>
                <w:szCs w:val="24"/>
              </w:rPr>
            </w:pPr>
            <w:r w:rsidRPr="00462C6F">
              <w:rPr>
                <w:rFonts w:ascii="Times New Roman" w:hAnsi="Times New Roman"/>
                <w:sz w:val="24"/>
                <w:szCs w:val="24"/>
              </w:rPr>
              <w:t>М.П.</w:t>
            </w:r>
          </w:p>
        </w:tc>
        <w:tc>
          <w:tcPr>
            <w:tcW w:w="4870" w:type="dxa"/>
            <w:tcBorders>
              <w:top w:val="nil"/>
              <w:left w:val="nil"/>
              <w:bottom w:val="nil"/>
              <w:right w:val="nil"/>
            </w:tcBorders>
          </w:tcPr>
          <w:p w:rsidR="00E71624" w:rsidRPr="007877C9" w:rsidRDefault="00E71624" w:rsidP="00D80B5A">
            <w:pPr>
              <w:pStyle w:val="CM3"/>
              <w:spacing w:line="216" w:lineRule="auto"/>
              <w:rPr>
                <w:b/>
                <w:bCs/>
              </w:rPr>
            </w:pPr>
          </w:p>
          <w:p w:rsidR="00E71624" w:rsidRPr="007877C9" w:rsidRDefault="00E71624" w:rsidP="00D80B5A">
            <w:pPr>
              <w:pStyle w:val="a5"/>
              <w:rPr>
                <w:rFonts w:ascii="Times New Roman" w:hAnsi="Times New Roman" w:cs="Times New Roman"/>
              </w:rPr>
            </w:pPr>
            <w:r w:rsidRPr="007877C9">
              <w:rPr>
                <w:rFonts w:ascii="Times New Roman" w:hAnsi="Times New Roman" w:cs="Times New Roman"/>
                <w:b/>
                <w:bCs/>
                <w:sz w:val="24"/>
                <w:szCs w:val="24"/>
              </w:rPr>
              <w:t xml:space="preserve">ПОСТАВЩИК: </w:t>
            </w:r>
          </w:p>
          <w:p w:rsidR="00030E05" w:rsidRPr="007877C9" w:rsidRDefault="00030E05" w:rsidP="00030E05">
            <w:pPr>
              <w:pStyle w:val="a5"/>
              <w:rPr>
                <w:rFonts w:ascii="Times New Roman" w:hAnsi="Times New Roman" w:cs="Times New Roman"/>
                <w:sz w:val="24"/>
                <w:szCs w:val="24"/>
              </w:rPr>
            </w:pPr>
          </w:p>
          <w:p w:rsidR="007877C9" w:rsidRPr="007877C9" w:rsidRDefault="007877C9" w:rsidP="00415D05">
            <w:pPr>
              <w:rPr>
                <w:rFonts w:ascii="Times New Roman" w:hAnsi="Times New Roman" w:cs="Times New Roman"/>
              </w:rPr>
            </w:pPr>
          </w:p>
          <w:p w:rsidR="007877C9" w:rsidRPr="007877C9" w:rsidRDefault="007877C9" w:rsidP="007877C9">
            <w:pPr>
              <w:rPr>
                <w:rFonts w:ascii="Times New Roman" w:hAnsi="Times New Roman" w:cs="Times New Roman"/>
              </w:rPr>
            </w:pPr>
          </w:p>
          <w:p w:rsidR="007877C9" w:rsidRPr="007877C9" w:rsidRDefault="007877C9" w:rsidP="007877C9">
            <w:pPr>
              <w:rPr>
                <w:rFonts w:ascii="Times New Roman" w:hAnsi="Times New Roman" w:cs="Times New Roman"/>
              </w:rPr>
            </w:pPr>
          </w:p>
        </w:tc>
      </w:tr>
    </w:tbl>
    <w:p w:rsidR="007B3258" w:rsidRDefault="007B3258" w:rsidP="00FE3B7B">
      <w:pPr>
        <w:spacing w:after="0" w:line="240" w:lineRule="auto"/>
        <w:rPr>
          <w:sz w:val="20"/>
          <w:szCs w:val="20"/>
        </w:rPr>
      </w:pPr>
    </w:p>
    <w:sectPr w:rsidR="007B3258" w:rsidSect="00FE3B7B">
      <w:headerReference w:type="even" r:id="rId8"/>
      <w:headerReference w:type="default" r:id="rId9"/>
      <w:footerReference w:type="even" r:id="rId10"/>
      <w:footerReference w:type="default" r:id="rId11"/>
      <w:pgSz w:w="11906" w:h="16838" w:code="9"/>
      <w:pgMar w:top="851" w:right="851" w:bottom="851" w:left="1418" w:header="720" w:footer="72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04" w:rsidRPr="001818EF" w:rsidRDefault="00944204" w:rsidP="001818EF">
      <w:pPr>
        <w:pStyle w:val="210"/>
        <w:spacing w:after="0" w:line="240" w:lineRule="auto"/>
        <w:rPr>
          <w:rFonts w:asciiTheme="minorHAnsi" w:eastAsiaTheme="minorEastAsia" w:hAnsiTheme="minorHAnsi" w:cstheme="minorBidi"/>
          <w:sz w:val="22"/>
          <w:szCs w:val="22"/>
          <w:lang w:eastAsia="ru-RU"/>
        </w:rPr>
      </w:pPr>
      <w:r>
        <w:separator/>
      </w:r>
    </w:p>
  </w:endnote>
  <w:endnote w:type="continuationSeparator" w:id="0">
    <w:p w:rsidR="00944204" w:rsidRPr="001818EF" w:rsidRDefault="00944204" w:rsidP="001818EF">
      <w:pPr>
        <w:pStyle w:val="210"/>
        <w:spacing w:after="0" w:line="240" w:lineRule="auto"/>
        <w:rPr>
          <w:rFonts w:asciiTheme="minorHAnsi" w:eastAsiaTheme="minorEastAsia" w:hAnsiTheme="minorHAnsi" w:cstheme="minorBidi"/>
          <w:sz w:val="22"/>
          <w:szCs w:val="22"/>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4B" w:rsidRDefault="00C548DF" w:rsidP="002E2A40">
    <w:pPr>
      <w:pStyle w:val="af"/>
      <w:framePr w:wrap="around" w:vAnchor="text" w:hAnchor="margin" w:xAlign="right"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rsidP="002E2A4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4B" w:rsidRDefault="007A074B" w:rsidP="002E2A40">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04" w:rsidRPr="001818EF" w:rsidRDefault="00944204" w:rsidP="001818EF">
      <w:pPr>
        <w:pStyle w:val="210"/>
        <w:spacing w:after="0" w:line="240" w:lineRule="auto"/>
        <w:rPr>
          <w:rFonts w:asciiTheme="minorHAnsi" w:eastAsiaTheme="minorEastAsia" w:hAnsiTheme="minorHAnsi" w:cstheme="minorBidi"/>
          <w:sz w:val="22"/>
          <w:szCs w:val="22"/>
          <w:lang w:eastAsia="ru-RU"/>
        </w:rPr>
      </w:pPr>
      <w:r>
        <w:separator/>
      </w:r>
    </w:p>
  </w:footnote>
  <w:footnote w:type="continuationSeparator" w:id="0">
    <w:p w:rsidR="00944204" w:rsidRPr="001818EF" w:rsidRDefault="00944204" w:rsidP="001818EF">
      <w:pPr>
        <w:pStyle w:val="210"/>
        <w:spacing w:after="0" w:line="240" w:lineRule="auto"/>
        <w:rPr>
          <w:rFonts w:asciiTheme="minorHAnsi" w:eastAsiaTheme="minorEastAsia" w:hAnsiTheme="minorHAnsi" w:cstheme="minorBidi"/>
          <w:sz w:val="22"/>
          <w:szCs w:val="22"/>
          <w:lang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4B" w:rsidRDefault="00C548DF">
    <w:pPr>
      <w:pStyle w:val="af1"/>
      <w:framePr w:wrap="around" w:vAnchor="text" w:hAnchor="margin" w:xAlign="center"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4B" w:rsidRDefault="007A074B" w:rsidP="002E2A40">
    <w:pPr>
      <w:pStyle w:val="af1"/>
      <w:framePr w:wrap="around" w:vAnchor="text" w:hAnchor="page" w:x="6166" w:y="-708"/>
      <w:rPr>
        <w:rStyle w:val="ae"/>
      </w:rPr>
    </w:pPr>
  </w:p>
  <w:p w:rsidR="007A074B" w:rsidRDefault="007A074B" w:rsidP="002E2A4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3"/>
    <w:lvl w:ilvl="0">
      <w:start w:val="2"/>
      <w:numFmt w:val="decimal"/>
      <w:pStyle w:val="21"/>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37831BF"/>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4" w15:restartNumberingAfterBreak="0">
    <w:nsid w:val="03F320C7"/>
    <w:multiLevelType w:val="hybridMultilevel"/>
    <w:tmpl w:val="55F2C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76599"/>
    <w:multiLevelType w:val="hybridMultilevel"/>
    <w:tmpl w:val="AE3A6028"/>
    <w:lvl w:ilvl="0" w:tplc="1E483828">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A349D"/>
    <w:multiLevelType w:val="hybridMultilevel"/>
    <w:tmpl w:val="31143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108CE"/>
    <w:multiLevelType w:val="hybridMultilevel"/>
    <w:tmpl w:val="72B28D84"/>
    <w:lvl w:ilvl="0" w:tplc="9E92B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B26D9B"/>
    <w:multiLevelType w:val="hybridMultilevel"/>
    <w:tmpl w:val="343A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657E4"/>
    <w:multiLevelType w:val="hybridMultilevel"/>
    <w:tmpl w:val="3F6A39F0"/>
    <w:lvl w:ilvl="0" w:tplc="8A764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7F19DA"/>
    <w:multiLevelType w:val="multilevel"/>
    <w:tmpl w:val="E07EC084"/>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246747DD"/>
    <w:multiLevelType w:val="hybridMultilevel"/>
    <w:tmpl w:val="B2084B26"/>
    <w:lvl w:ilvl="0" w:tplc="BF5E217A">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710F3"/>
    <w:multiLevelType w:val="hybridMultilevel"/>
    <w:tmpl w:val="D2E4349C"/>
    <w:lvl w:ilvl="0" w:tplc="ED0221D8">
      <w:start w:val="7"/>
      <w:numFmt w:val="decimal"/>
      <w:lvlText w:val="%1."/>
      <w:lvlJc w:val="left"/>
      <w:pPr>
        <w:ind w:left="720" w:hanging="360"/>
      </w:pPr>
      <w:rPr>
        <w:rFonts w:hint="default"/>
        <w:i/>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53AA1"/>
    <w:multiLevelType w:val="hybridMultilevel"/>
    <w:tmpl w:val="EEA499EC"/>
    <w:lvl w:ilvl="0" w:tplc="F15880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7DA2FD1"/>
    <w:multiLevelType w:val="hybridMultilevel"/>
    <w:tmpl w:val="2AC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C2700B"/>
    <w:multiLevelType w:val="hybridMultilevel"/>
    <w:tmpl w:val="5ADE6300"/>
    <w:lvl w:ilvl="0" w:tplc="8A08CC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57B7403C"/>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18" w15:restartNumberingAfterBreak="0">
    <w:nsid w:val="58B446EA"/>
    <w:multiLevelType w:val="hybridMultilevel"/>
    <w:tmpl w:val="BE7879B6"/>
    <w:lvl w:ilvl="0" w:tplc="04190019">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608F0AC0"/>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20" w15:restartNumberingAfterBreak="0">
    <w:nsid w:val="655074B6"/>
    <w:multiLevelType w:val="hybridMultilevel"/>
    <w:tmpl w:val="8FECD6BE"/>
    <w:lvl w:ilvl="0" w:tplc="F2ECD3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31EC2"/>
    <w:multiLevelType w:val="hybridMultilevel"/>
    <w:tmpl w:val="6E0A036A"/>
    <w:lvl w:ilvl="0" w:tplc="808AC0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0"/>
  </w:num>
  <w:num w:numId="3">
    <w:abstractNumId w:val="16"/>
  </w:num>
  <w:num w:numId="4">
    <w:abstractNumId w:val="12"/>
  </w:num>
  <w:num w:numId="5">
    <w:abstractNumId w:val="3"/>
  </w:num>
  <w:num w:numId="6">
    <w:abstractNumId w:val="2"/>
  </w:num>
  <w:num w:numId="7">
    <w:abstractNumId w:val="11"/>
  </w:num>
  <w:num w:numId="8">
    <w:abstractNumId w:val="9"/>
  </w:num>
  <w:num w:numId="9">
    <w:abstractNumId w:val="21"/>
  </w:num>
  <w:num w:numId="10">
    <w:abstractNumId w:val="6"/>
  </w:num>
  <w:num w:numId="11">
    <w:abstractNumId w:val="14"/>
  </w:num>
  <w:num w:numId="12">
    <w:abstractNumId w:val="8"/>
  </w:num>
  <w:num w:numId="13">
    <w:abstractNumId w:val="18"/>
  </w:num>
  <w:num w:numId="14">
    <w:abstractNumId w:val="17"/>
  </w:num>
  <w:num w:numId="15">
    <w:abstractNumId w:val="13"/>
  </w:num>
  <w:num w:numId="16">
    <w:abstractNumId w:val="4"/>
  </w:num>
  <w:num w:numId="17">
    <w:abstractNumId w:val="5"/>
  </w:num>
  <w:num w:numId="18">
    <w:abstractNumId w:val="19"/>
  </w:num>
  <w:num w:numId="19">
    <w:abstractNumId w:val="0"/>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A9"/>
    <w:rsid w:val="00000D0B"/>
    <w:rsid w:val="000016A6"/>
    <w:rsid w:val="00003FFA"/>
    <w:rsid w:val="0000580C"/>
    <w:rsid w:val="000075EF"/>
    <w:rsid w:val="00011CEE"/>
    <w:rsid w:val="0001738C"/>
    <w:rsid w:val="0002057A"/>
    <w:rsid w:val="00020A28"/>
    <w:rsid w:val="00030E05"/>
    <w:rsid w:val="00036EC0"/>
    <w:rsid w:val="00043D06"/>
    <w:rsid w:val="00044944"/>
    <w:rsid w:val="00044CA8"/>
    <w:rsid w:val="00051822"/>
    <w:rsid w:val="0005551F"/>
    <w:rsid w:val="0006119F"/>
    <w:rsid w:val="0006566C"/>
    <w:rsid w:val="0006765A"/>
    <w:rsid w:val="000678DF"/>
    <w:rsid w:val="0007068A"/>
    <w:rsid w:val="00071C6C"/>
    <w:rsid w:val="000808CA"/>
    <w:rsid w:val="00081F20"/>
    <w:rsid w:val="000820A8"/>
    <w:rsid w:val="000853AC"/>
    <w:rsid w:val="00095832"/>
    <w:rsid w:val="000A7ED4"/>
    <w:rsid w:val="000B2BD4"/>
    <w:rsid w:val="000C0BA2"/>
    <w:rsid w:val="000C31AE"/>
    <w:rsid w:val="000C59D4"/>
    <w:rsid w:val="000D0FCF"/>
    <w:rsid w:val="000E1776"/>
    <w:rsid w:val="000E249D"/>
    <w:rsid w:val="000E2E0B"/>
    <w:rsid w:val="000E3FAE"/>
    <w:rsid w:val="000E45EE"/>
    <w:rsid w:val="000E4D7F"/>
    <w:rsid w:val="000E5768"/>
    <w:rsid w:val="000F01F3"/>
    <w:rsid w:val="000F4C41"/>
    <w:rsid w:val="000F7507"/>
    <w:rsid w:val="001004EE"/>
    <w:rsid w:val="001022C8"/>
    <w:rsid w:val="00104091"/>
    <w:rsid w:val="00107A2E"/>
    <w:rsid w:val="001101F6"/>
    <w:rsid w:val="00110917"/>
    <w:rsid w:val="0012593C"/>
    <w:rsid w:val="00130350"/>
    <w:rsid w:val="001368A2"/>
    <w:rsid w:val="00141C1D"/>
    <w:rsid w:val="00144604"/>
    <w:rsid w:val="0014633A"/>
    <w:rsid w:val="00147423"/>
    <w:rsid w:val="0015133B"/>
    <w:rsid w:val="00154F25"/>
    <w:rsid w:val="00161984"/>
    <w:rsid w:val="001642D0"/>
    <w:rsid w:val="00166129"/>
    <w:rsid w:val="0017426D"/>
    <w:rsid w:val="001745B4"/>
    <w:rsid w:val="001752B2"/>
    <w:rsid w:val="0017610D"/>
    <w:rsid w:val="001818EF"/>
    <w:rsid w:val="00181E9E"/>
    <w:rsid w:val="00181FA3"/>
    <w:rsid w:val="00184875"/>
    <w:rsid w:val="001A042E"/>
    <w:rsid w:val="001A1BCB"/>
    <w:rsid w:val="001A3A43"/>
    <w:rsid w:val="001A4BC9"/>
    <w:rsid w:val="001A6B65"/>
    <w:rsid w:val="001B1C4D"/>
    <w:rsid w:val="001B7D42"/>
    <w:rsid w:val="001D2A5D"/>
    <w:rsid w:val="001D4706"/>
    <w:rsid w:val="001D7F91"/>
    <w:rsid w:val="001E3CB1"/>
    <w:rsid w:val="001E4E95"/>
    <w:rsid w:val="001E72D1"/>
    <w:rsid w:val="001F099F"/>
    <w:rsid w:val="001F2FB3"/>
    <w:rsid w:val="001F61B9"/>
    <w:rsid w:val="00205DB1"/>
    <w:rsid w:val="002140F8"/>
    <w:rsid w:val="00215760"/>
    <w:rsid w:val="002265DC"/>
    <w:rsid w:val="0023037C"/>
    <w:rsid w:val="00230446"/>
    <w:rsid w:val="00236582"/>
    <w:rsid w:val="00236634"/>
    <w:rsid w:val="00242775"/>
    <w:rsid w:val="00247453"/>
    <w:rsid w:val="00251E5A"/>
    <w:rsid w:val="00253436"/>
    <w:rsid w:val="002620F6"/>
    <w:rsid w:val="00267658"/>
    <w:rsid w:val="002715E5"/>
    <w:rsid w:val="00284023"/>
    <w:rsid w:val="00284074"/>
    <w:rsid w:val="0028529E"/>
    <w:rsid w:val="002854E2"/>
    <w:rsid w:val="00286872"/>
    <w:rsid w:val="00290D66"/>
    <w:rsid w:val="002929F1"/>
    <w:rsid w:val="00294C70"/>
    <w:rsid w:val="002A466B"/>
    <w:rsid w:val="002A4E6C"/>
    <w:rsid w:val="002A529D"/>
    <w:rsid w:val="002A5372"/>
    <w:rsid w:val="002A5961"/>
    <w:rsid w:val="002A5AFA"/>
    <w:rsid w:val="002B059A"/>
    <w:rsid w:val="002B3D87"/>
    <w:rsid w:val="002B4B83"/>
    <w:rsid w:val="002B60AB"/>
    <w:rsid w:val="002B7136"/>
    <w:rsid w:val="002C2B1E"/>
    <w:rsid w:val="002D0371"/>
    <w:rsid w:val="002D1258"/>
    <w:rsid w:val="002D4499"/>
    <w:rsid w:val="002D5E29"/>
    <w:rsid w:val="002D7B26"/>
    <w:rsid w:val="002E00C2"/>
    <w:rsid w:val="002E0B53"/>
    <w:rsid w:val="002E278E"/>
    <w:rsid w:val="002E2A40"/>
    <w:rsid w:val="002E6B83"/>
    <w:rsid w:val="002F0BA3"/>
    <w:rsid w:val="002F18BE"/>
    <w:rsid w:val="002F63D6"/>
    <w:rsid w:val="00300025"/>
    <w:rsid w:val="003059A9"/>
    <w:rsid w:val="00307D41"/>
    <w:rsid w:val="0031240A"/>
    <w:rsid w:val="00323567"/>
    <w:rsid w:val="0032660E"/>
    <w:rsid w:val="003343E9"/>
    <w:rsid w:val="00336AC2"/>
    <w:rsid w:val="003419A2"/>
    <w:rsid w:val="00350A1A"/>
    <w:rsid w:val="00361E45"/>
    <w:rsid w:val="00362239"/>
    <w:rsid w:val="00363F62"/>
    <w:rsid w:val="00366A15"/>
    <w:rsid w:val="00372D54"/>
    <w:rsid w:val="00376E74"/>
    <w:rsid w:val="00381E67"/>
    <w:rsid w:val="0038410A"/>
    <w:rsid w:val="003929DE"/>
    <w:rsid w:val="00395CE1"/>
    <w:rsid w:val="003A07E4"/>
    <w:rsid w:val="003A2C0B"/>
    <w:rsid w:val="003A5837"/>
    <w:rsid w:val="003A6C6B"/>
    <w:rsid w:val="003B0D44"/>
    <w:rsid w:val="003C2D57"/>
    <w:rsid w:val="003C3D75"/>
    <w:rsid w:val="003D102A"/>
    <w:rsid w:val="003D61AF"/>
    <w:rsid w:val="003D6824"/>
    <w:rsid w:val="003E3A5E"/>
    <w:rsid w:val="003E4781"/>
    <w:rsid w:val="003E57CD"/>
    <w:rsid w:val="003E5936"/>
    <w:rsid w:val="003E629A"/>
    <w:rsid w:val="003F3A58"/>
    <w:rsid w:val="003F5E2D"/>
    <w:rsid w:val="00400C9F"/>
    <w:rsid w:val="00405466"/>
    <w:rsid w:val="004058BC"/>
    <w:rsid w:val="0040694A"/>
    <w:rsid w:val="004103A3"/>
    <w:rsid w:val="0041045A"/>
    <w:rsid w:val="00410483"/>
    <w:rsid w:val="004122D6"/>
    <w:rsid w:val="00412DB9"/>
    <w:rsid w:val="0041429C"/>
    <w:rsid w:val="00415D05"/>
    <w:rsid w:val="00417A5C"/>
    <w:rsid w:val="00421127"/>
    <w:rsid w:val="00421DD8"/>
    <w:rsid w:val="00425F7D"/>
    <w:rsid w:val="00427776"/>
    <w:rsid w:val="00430E3C"/>
    <w:rsid w:val="00432E4A"/>
    <w:rsid w:val="00433669"/>
    <w:rsid w:val="00433D07"/>
    <w:rsid w:val="00433FE9"/>
    <w:rsid w:val="00434095"/>
    <w:rsid w:val="00435147"/>
    <w:rsid w:val="0044081C"/>
    <w:rsid w:val="00442131"/>
    <w:rsid w:val="00442549"/>
    <w:rsid w:val="00443A64"/>
    <w:rsid w:val="0044444B"/>
    <w:rsid w:val="0044497C"/>
    <w:rsid w:val="00446035"/>
    <w:rsid w:val="0044628A"/>
    <w:rsid w:val="00453D69"/>
    <w:rsid w:val="00453FF3"/>
    <w:rsid w:val="004558B5"/>
    <w:rsid w:val="0045637C"/>
    <w:rsid w:val="0045736F"/>
    <w:rsid w:val="0045775A"/>
    <w:rsid w:val="00460222"/>
    <w:rsid w:val="00460559"/>
    <w:rsid w:val="00465395"/>
    <w:rsid w:val="00467CF2"/>
    <w:rsid w:val="00471173"/>
    <w:rsid w:val="00474766"/>
    <w:rsid w:val="004779E0"/>
    <w:rsid w:val="0048140E"/>
    <w:rsid w:val="004826BC"/>
    <w:rsid w:val="00492A58"/>
    <w:rsid w:val="00496DEF"/>
    <w:rsid w:val="004A03B1"/>
    <w:rsid w:val="004A14EB"/>
    <w:rsid w:val="004A56F1"/>
    <w:rsid w:val="004B2563"/>
    <w:rsid w:val="004B2A7D"/>
    <w:rsid w:val="004B44B8"/>
    <w:rsid w:val="004B6539"/>
    <w:rsid w:val="004C7FF7"/>
    <w:rsid w:val="004D2209"/>
    <w:rsid w:val="004D378A"/>
    <w:rsid w:val="004D510C"/>
    <w:rsid w:val="004D6027"/>
    <w:rsid w:val="004E0F83"/>
    <w:rsid w:val="004E24A7"/>
    <w:rsid w:val="004F2BF0"/>
    <w:rsid w:val="004F61AD"/>
    <w:rsid w:val="00502321"/>
    <w:rsid w:val="005042A2"/>
    <w:rsid w:val="00504D65"/>
    <w:rsid w:val="00505396"/>
    <w:rsid w:val="0050625F"/>
    <w:rsid w:val="00506A73"/>
    <w:rsid w:val="00506AB7"/>
    <w:rsid w:val="00511998"/>
    <w:rsid w:val="005209DA"/>
    <w:rsid w:val="00522315"/>
    <w:rsid w:val="00523A65"/>
    <w:rsid w:val="00523F04"/>
    <w:rsid w:val="00524757"/>
    <w:rsid w:val="00526747"/>
    <w:rsid w:val="0053050A"/>
    <w:rsid w:val="0053242F"/>
    <w:rsid w:val="005328D2"/>
    <w:rsid w:val="005344AD"/>
    <w:rsid w:val="00536A42"/>
    <w:rsid w:val="00537156"/>
    <w:rsid w:val="00537F76"/>
    <w:rsid w:val="005405B3"/>
    <w:rsid w:val="005406E5"/>
    <w:rsid w:val="00541F7E"/>
    <w:rsid w:val="00542DF7"/>
    <w:rsid w:val="00543CE7"/>
    <w:rsid w:val="00551A80"/>
    <w:rsid w:val="0055384A"/>
    <w:rsid w:val="00553C72"/>
    <w:rsid w:val="0055626A"/>
    <w:rsid w:val="00556EC2"/>
    <w:rsid w:val="0055731F"/>
    <w:rsid w:val="00557359"/>
    <w:rsid w:val="00562AE3"/>
    <w:rsid w:val="00565339"/>
    <w:rsid w:val="00566D5B"/>
    <w:rsid w:val="00575729"/>
    <w:rsid w:val="005838A8"/>
    <w:rsid w:val="005839D4"/>
    <w:rsid w:val="00583C48"/>
    <w:rsid w:val="00586A1A"/>
    <w:rsid w:val="00591ECD"/>
    <w:rsid w:val="005934C8"/>
    <w:rsid w:val="005968F8"/>
    <w:rsid w:val="005975D4"/>
    <w:rsid w:val="005A0587"/>
    <w:rsid w:val="005A134D"/>
    <w:rsid w:val="005B46B4"/>
    <w:rsid w:val="005C162D"/>
    <w:rsid w:val="005C487A"/>
    <w:rsid w:val="005C76C3"/>
    <w:rsid w:val="005D071F"/>
    <w:rsid w:val="005D07C9"/>
    <w:rsid w:val="005D0B79"/>
    <w:rsid w:val="005D1F2F"/>
    <w:rsid w:val="005D44E9"/>
    <w:rsid w:val="005D6B21"/>
    <w:rsid w:val="005D7BA0"/>
    <w:rsid w:val="005E42F6"/>
    <w:rsid w:val="005F2E38"/>
    <w:rsid w:val="005F66D0"/>
    <w:rsid w:val="005F7D1E"/>
    <w:rsid w:val="00601A06"/>
    <w:rsid w:val="00601C6C"/>
    <w:rsid w:val="006057A8"/>
    <w:rsid w:val="006065B0"/>
    <w:rsid w:val="00610C7E"/>
    <w:rsid w:val="00620636"/>
    <w:rsid w:val="0062773F"/>
    <w:rsid w:val="00630919"/>
    <w:rsid w:val="00637DD4"/>
    <w:rsid w:val="00640023"/>
    <w:rsid w:val="00641B09"/>
    <w:rsid w:val="00647493"/>
    <w:rsid w:val="00650257"/>
    <w:rsid w:val="00650978"/>
    <w:rsid w:val="00652613"/>
    <w:rsid w:val="006564FA"/>
    <w:rsid w:val="00661C4F"/>
    <w:rsid w:val="00661E03"/>
    <w:rsid w:val="0066692B"/>
    <w:rsid w:val="0067215D"/>
    <w:rsid w:val="00673097"/>
    <w:rsid w:val="006731E7"/>
    <w:rsid w:val="0067381C"/>
    <w:rsid w:val="006835DC"/>
    <w:rsid w:val="00683F20"/>
    <w:rsid w:val="00684067"/>
    <w:rsid w:val="00685B71"/>
    <w:rsid w:val="00691D52"/>
    <w:rsid w:val="00696AEA"/>
    <w:rsid w:val="00696EAC"/>
    <w:rsid w:val="006973AC"/>
    <w:rsid w:val="006A1ACE"/>
    <w:rsid w:val="006A5012"/>
    <w:rsid w:val="006A7818"/>
    <w:rsid w:val="006B5353"/>
    <w:rsid w:val="006C10D0"/>
    <w:rsid w:val="006C3F75"/>
    <w:rsid w:val="006C46E3"/>
    <w:rsid w:val="006D3C42"/>
    <w:rsid w:val="006E587D"/>
    <w:rsid w:val="006E62ED"/>
    <w:rsid w:val="006E6FC0"/>
    <w:rsid w:val="006E7AFC"/>
    <w:rsid w:val="006F20EA"/>
    <w:rsid w:val="006F3D0E"/>
    <w:rsid w:val="006F4F6C"/>
    <w:rsid w:val="00700FE5"/>
    <w:rsid w:val="00701C33"/>
    <w:rsid w:val="007074E4"/>
    <w:rsid w:val="00710D70"/>
    <w:rsid w:val="007169DF"/>
    <w:rsid w:val="0071741C"/>
    <w:rsid w:val="007223CE"/>
    <w:rsid w:val="00722C54"/>
    <w:rsid w:val="00725A40"/>
    <w:rsid w:val="00727CD2"/>
    <w:rsid w:val="00741755"/>
    <w:rsid w:val="00741909"/>
    <w:rsid w:val="00741B5C"/>
    <w:rsid w:val="00746019"/>
    <w:rsid w:val="007519DF"/>
    <w:rsid w:val="00754181"/>
    <w:rsid w:val="00755B53"/>
    <w:rsid w:val="00767D8B"/>
    <w:rsid w:val="00771A58"/>
    <w:rsid w:val="00775E48"/>
    <w:rsid w:val="00775F7C"/>
    <w:rsid w:val="007764C6"/>
    <w:rsid w:val="00780ED9"/>
    <w:rsid w:val="00781785"/>
    <w:rsid w:val="007833B9"/>
    <w:rsid w:val="007863A2"/>
    <w:rsid w:val="00786FBC"/>
    <w:rsid w:val="007877C9"/>
    <w:rsid w:val="00791231"/>
    <w:rsid w:val="007917A2"/>
    <w:rsid w:val="00792265"/>
    <w:rsid w:val="00793DCC"/>
    <w:rsid w:val="00797386"/>
    <w:rsid w:val="007A074B"/>
    <w:rsid w:val="007A16EF"/>
    <w:rsid w:val="007A58F8"/>
    <w:rsid w:val="007A59A2"/>
    <w:rsid w:val="007A7122"/>
    <w:rsid w:val="007A754E"/>
    <w:rsid w:val="007A7AB5"/>
    <w:rsid w:val="007B3258"/>
    <w:rsid w:val="007B7073"/>
    <w:rsid w:val="007B767C"/>
    <w:rsid w:val="007C56F7"/>
    <w:rsid w:val="007C58AE"/>
    <w:rsid w:val="007C6329"/>
    <w:rsid w:val="007D09E0"/>
    <w:rsid w:val="007D0BD4"/>
    <w:rsid w:val="007D463C"/>
    <w:rsid w:val="007D791F"/>
    <w:rsid w:val="007E1ADB"/>
    <w:rsid w:val="007E3901"/>
    <w:rsid w:val="007E3A0D"/>
    <w:rsid w:val="007E6602"/>
    <w:rsid w:val="007F261F"/>
    <w:rsid w:val="007F4B93"/>
    <w:rsid w:val="007F7A4A"/>
    <w:rsid w:val="0080030B"/>
    <w:rsid w:val="008012FD"/>
    <w:rsid w:val="00802C05"/>
    <w:rsid w:val="00804748"/>
    <w:rsid w:val="0080779F"/>
    <w:rsid w:val="008158CF"/>
    <w:rsid w:val="00816B63"/>
    <w:rsid w:val="00817010"/>
    <w:rsid w:val="00820635"/>
    <w:rsid w:val="00820C9E"/>
    <w:rsid w:val="0082317A"/>
    <w:rsid w:val="0082483E"/>
    <w:rsid w:val="0082537C"/>
    <w:rsid w:val="008273EE"/>
    <w:rsid w:val="00830E6E"/>
    <w:rsid w:val="008325BE"/>
    <w:rsid w:val="00833028"/>
    <w:rsid w:val="00834574"/>
    <w:rsid w:val="00834860"/>
    <w:rsid w:val="00835206"/>
    <w:rsid w:val="00841A37"/>
    <w:rsid w:val="00842409"/>
    <w:rsid w:val="008437BB"/>
    <w:rsid w:val="00844855"/>
    <w:rsid w:val="00856E9A"/>
    <w:rsid w:val="00857BC1"/>
    <w:rsid w:val="00860C1A"/>
    <w:rsid w:val="00864646"/>
    <w:rsid w:val="008666F3"/>
    <w:rsid w:val="00867563"/>
    <w:rsid w:val="00867D9D"/>
    <w:rsid w:val="00877F9E"/>
    <w:rsid w:val="00882027"/>
    <w:rsid w:val="00883C39"/>
    <w:rsid w:val="00884CED"/>
    <w:rsid w:val="00887F15"/>
    <w:rsid w:val="00894C08"/>
    <w:rsid w:val="00896B60"/>
    <w:rsid w:val="008A34D5"/>
    <w:rsid w:val="008B15E7"/>
    <w:rsid w:val="008B4093"/>
    <w:rsid w:val="008B7DFD"/>
    <w:rsid w:val="008C2527"/>
    <w:rsid w:val="008C2AEE"/>
    <w:rsid w:val="008C4B0E"/>
    <w:rsid w:val="008D6F94"/>
    <w:rsid w:val="008D7543"/>
    <w:rsid w:val="008E3046"/>
    <w:rsid w:val="008F2D22"/>
    <w:rsid w:val="008F4A1D"/>
    <w:rsid w:val="008F6CF8"/>
    <w:rsid w:val="008F712A"/>
    <w:rsid w:val="00901DEF"/>
    <w:rsid w:val="00902A11"/>
    <w:rsid w:val="00907041"/>
    <w:rsid w:val="00907911"/>
    <w:rsid w:val="009110AE"/>
    <w:rsid w:val="009217B2"/>
    <w:rsid w:val="00924752"/>
    <w:rsid w:val="00924CC8"/>
    <w:rsid w:val="0092554A"/>
    <w:rsid w:val="0092691A"/>
    <w:rsid w:val="009300B6"/>
    <w:rsid w:val="0093570D"/>
    <w:rsid w:val="0093676E"/>
    <w:rsid w:val="00937CCF"/>
    <w:rsid w:val="00941D21"/>
    <w:rsid w:val="00943C0C"/>
    <w:rsid w:val="00944204"/>
    <w:rsid w:val="00952E1D"/>
    <w:rsid w:val="00956DCC"/>
    <w:rsid w:val="00957BE6"/>
    <w:rsid w:val="00980951"/>
    <w:rsid w:val="00982A98"/>
    <w:rsid w:val="00984767"/>
    <w:rsid w:val="0098518B"/>
    <w:rsid w:val="009923AF"/>
    <w:rsid w:val="009A15A5"/>
    <w:rsid w:val="009A3892"/>
    <w:rsid w:val="009A5C81"/>
    <w:rsid w:val="009B184F"/>
    <w:rsid w:val="009B199C"/>
    <w:rsid w:val="009B1BCE"/>
    <w:rsid w:val="009B4CEC"/>
    <w:rsid w:val="009B5A31"/>
    <w:rsid w:val="009C69F8"/>
    <w:rsid w:val="009E182D"/>
    <w:rsid w:val="009E247C"/>
    <w:rsid w:val="009E3418"/>
    <w:rsid w:val="009F14E6"/>
    <w:rsid w:val="009F1892"/>
    <w:rsid w:val="009F6137"/>
    <w:rsid w:val="00A03B7A"/>
    <w:rsid w:val="00A04953"/>
    <w:rsid w:val="00A05890"/>
    <w:rsid w:val="00A05BB4"/>
    <w:rsid w:val="00A118D0"/>
    <w:rsid w:val="00A1482C"/>
    <w:rsid w:val="00A15CA6"/>
    <w:rsid w:val="00A16F9C"/>
    <w:rsid w:val="00A2157B"/>
    <w:rsid w:val="00A22809"/>
    <w:rsid w:val="00A23104"/>
    <w:rsid w:val="00A24E19"/>
    <w:rsid w:val="00A25767"/>
    <w:rsid w:val="00A25BB3"/>
    <w:rsid w:val="00A27327"/>
    <w:rsid w:val="00A3158F"/>
    <w:rsid w:val="00A322D5"/>
    <w:rsid w:val="00A41A93"/>
    <w:rsid w:val="00A433A9"/>
    <w:rsid w:val="00A4343D"/>
    <w:rsid w:val="00A437B5"/>
    <w:rsid w:val="00A43E86"/>
    <w:rsid w:val="00A5273D"/>
    <w:rsid w:val="00A52AD0"/>
    <w:rsid w:val="00A5345F"/>
    <w:rsid w:val="00A53ED8"/>
    <w:rsid w:val="00A54FC7"/>
    <w:rsid w:val="00A653A3"/>
    <w:rsid w:val="00A657DC"/>
    <w:rsid w:val="00A72019"/>
    <w:rsid w:val="00A750E8"/>
    <w:rsid w:val="00A75533"/>
    <w:rsid w:val="00A76898"/>
    <w:rsid w:val="00A80A1C"/>
    <w:rsid w:val="00A84540"/>
    <w:rsid w:val="00A861AC"/>
    <w:rsid w:val="00A8713E"/>
    <w:rsid w:val="00A92D28"/>
    <w:rsid w:val="00A94EAC"/>
    <w:rsid w:val="00A97EB0"/>
    <w:rsid w:val="00AA0660"/>
    <w:rsid w:val="00AA2866"/>
    <w:rsid w:val="00AA306C"/>
    <w:rsid w:val="00AA49E1"/>
    <w:rsid w:val="00AB4B01"/>
    <w:rsid w:val="00AB5DD5"/>
    <w:rsid w:val="00AB785F"/>
    <w:rsid w:val="00AC4FE9"/>
    <w:rsid w:val="00AC78B5"/>
    <w:rsid w:val="00AE0C25"/>
    <w:rsid w:val="00AE12AA"/>
    <w:rsid w:val="00AE3EDC"/>
    <w:rsid w:val="00AE7132"/>
    <w:rsid w:val="00AF27B9"/>
    <w:rsid w:val="00B002F9"/>
    <w:rsid w:val="00B051B9"/>
    <w:rsid w:val="00B05353"/>
    <w:rsid w:val="00B06743"/>
    <w:rsid w:val="00B06762"/>
    <w:rsid w:val="00B10246"/>
    <w:rsid w:val="00B13E77"/>
    <w:rsid w:val="00B15645"/>
    <w:rsid w:val="00B27AB0"/>
    <w:rsid w:val="00B32B0A"/>
    <w:rsid w:val="00B422B7"/>
    <w:rsid w:val="00B44C41"/>
    <w:rsid w:val="00B461AF"/>
    <w:rsid w:val="00B461FF"/>
    <w:rsid w:val="00B47330"/>
    <w:rsid w:val="00B474E0"/>
    <w:rsid w:val="00B47604"/>
    <w:rsid w:val="00B50E63"/>
    <w:rsid w:val="00B5454F"/>
    <w:rsid w:val="00B54EE1"/>
    <w:rsid w:val="00B562AF"/>
    <w:rsid w:val="00B57B3E"/>
    <w:rsid w:val="00B63BBB"/>
    <w:rsid w:val="00B654B6"/>
    <w:rsid w:val="00B668DC"/>
    <w:rsid w:val="00B70D58"/>
    <w:rsid w:val="00B743B6"/>
    <w:rsid w:val="00B75303"/>
    <w:rsid w:val="00B821F4"/>
    <w:rsid w:val="00B82A9B"/>
    <w:rsid w:val="00B86195"/>
    <w:rsid w:val="00B91F88"/>
    <w:rsid w:val="00B926AC"/>
    <w:rsid w:val="00B92B9D"/>
    <w:rsid w:val="00B96797"/>
    <w:rsid w:val="00BA1787"/>
    <w:rsid w:val="00BA1BE1"/>
    <w:rsid w:val="00BA34FC"/>
    <w:rsid w:val="00BA3B7A"/>
    <w:rsid w:val="00BB2FA8"/>
    <w:rsid w:val="00BB6630"/>
    <w:rsid w:val="00BB6C33"/>
    <w:rsid w:val="00BC26B3"/>
    <w:rsid w:val="00BC4F38"/>
    <w:rsid w:val="00BC6D94"/>
    <w:rsid w:val="00BC72B4"/>
    <w:rsid w:val="00BC7D4A"/>
    <w:rsid w:val="00BD67A5"/>
    <w:rsid w:val="00BE0B67"/>
    <w:rsid w:val="00BE1B45"/>
    <w:rsid w:val="00BE4308"/>
    <w:rsid w:val="00BF10AA"/>
    <w:rsid w:val="00BF2AFD"/>
    <w:rsid w:val="00BF6E4C"/>
    <w:rsid w:val="00C01407"/>
    <w:rsid w:val="00C02240"/>
    <w:rsid w:val="00C03645"/>
    <w:rsid w:val="00C03F93"/>
    <w:rsid w:val="00C072F2"/>
    <w:rsid w:val="00C104D4"/>
    <w:rsid w:val="00C1255E"/>
    <w:rsid w:val="00C1702E"/>
    <w:rsid w:val="00C2048B"/>
    <w:rsid w:val="00C2225A"/>
    <w:rsid w:val="00C23363"/>
    <w:rsid w:val="00C247EB"/>
    <w:rsid w:val="00C253A3"/>
    <w:rsid w:val="00C31640"/>
    <w:rsid w:val="00C3276B"/>
    <w:rsid w:val="00C330A8"/>
    <w:rsid w:val="00C334F0"/>
    <w:rsid w:val="00C45D43"/>
    <w:rsid w:val="00C47874"/>
    <w:rsid w:val="00C50E44"/>
    <w:rsid w:val="00C548DF"/>
    <w:rsid w:val="00C66DBD"/>
    <w:rsid w:val="00C7725C"/>
    <w:rsid w:val="00C8671E"/>
    <w:rsid w:val="00C8719C"/>
    <w:rsid w:val="00C950F7"/>
    <w:rsid w:val="00C960C4"/>
    <w:rsid w:val="00CA09BC"/>
    <w:rsid w:val="00CA4921"/>
    <w:rsid w:val="00CA6674"/>
    <w:rsid w:val="00CB010F"/>
    <w:rsid w:val="00CB46B7"/>
    <w:rsid w:val="00CB49D1"/>
    <w:rsid w:val="00CB730B"/>
    <w:rsid w:val="00CC121A"/>
    <w:rsid w:val="00CD77C3"/>
    <w:rsid w:val="00CD7FF9"/>
    <w:rsid w:val="00CE2CEB"/>
    <w:rsid w:val="00CF1161"/>
    <w:rsid w:val="00CF13B4"/>
    <w:rsid w:val="00CF3372"/>
    <w:rsid w:val="00CF533E"/>
    <w:rsid w:val="00CF6261"/>
    <w:rsid w:val="00D00026"/>
    <w:rsid w:val="00D00378"/>
    <w:rsid w:val="00D03BB2"/>
    <w:rsid w:val="00D10028"/>
    <w:rsid w:val="00D104D8"/>
    <w:rsid w:val="00D176B9"/>
    <w:rsid w:val="00D17FA8"/>
    <w:rsid w:val="00D2241B"/>
    <w:rsid w:val="00D26C7A"/>
    <w:rsid w:val="00D3006E"/>
    <w:rsid w:val="00D340BD"/>
    <w:rsid w:val="00D403FD"/>
    <w:rsid w:val="00D4065F"/>
    <w:rsid w:val="00D47BEC"/>
    <w:rsid w:val="00D5019B"/>
    <w:rsid w:val="00D5032E"/>
    <w:rsid w:val="00D5097E"/>
    <w:rsid w:val="00D52BEC"/>
    <w:rsid w:val="00D5311E"/>
    <w:rsid w:val="00D53BE8"/>
    <w:rsid w:val="00D54884"/>
    <w:rsid w:val="00D54F90"/>
    <w:rsid w:val="00D60E68"/>
    <w:rsid w:val="00D66DD3"/>
    <w:rsid w:val="00D718C6"/>
    <w:rsid w:val="00D72B46"/>
    <w:rsid w:val="00D735AF"/>
    <w:rsid w:val="00D747F0"/>
    <w:rsid w:val="00D83C4D"/>
    <w:rsid w:val="00D83D9C"/>
    <w:rsid w:val="00D872D3"/>
    <w:rsid w:val="00D87A35"/>
    <w:rsid w:val="00D92636"/>
    <w:rsid w:val="00D92ECC"/>
    <w:rsid w:val="00D94A51"/>
    <w:rsid w:val="00D95211"/>
    <w:rsid w:val="00D96B7D"/>
    <w:rsid w:val="00DA0C32"/>
    <w:rsid w:val="00DA42ED"/>
    <w:rsid w:val="00DA4D37"/>
    <w:rsid w:val="00DA57D5"/>
    <w:rsid w:val="00DB249B"/>
    <w:rsid w:val="00DB3374"/>
    <w:rsid w:val="00DB354D"/>
    <w:rsid w:val="00DC02E9"/>
    <w:rsid w:val="00DC229F"/>
    <w:rsid w:val="00DC7702"/>
    <w:rsid w:val="00DD1C8B"/>
    <w:rsid w:val="00DD699F"/>
    <w:rsid w:val="00DE0F19"/>
    <w:rsid w:val="00DE125E"/>
    <w:rsid w:val="00DE6A3B"/>
    <w:rsid w:val="00DE7B9A"/>
    <w:rsid w:val="00DF52E8"/>
    <w:rsid w:val="00DF543D"/>
    <w:rsid w:val="00DF74B5"/>
    <w:rsid w:val="00E0022A"/>
    <w:rsid w:val="00E00B57"/>
    <w:rsid w:val="00E029F5"/>
    <w:rsid w:val="00E03639"/>
    <w:rsid w:val="00E05E96"/>
    <w:rsid w:val="00E150B0"/>
    <w:rsid w:val="00E256A7"/>
    <w:rsid w:val="00E358E3"/>
    <w:rsid w:val="00E41EB0"/>
    <w:rsid w:val="00E44622"/>
    <w:rsid w:val="00E462EF"/>
    <w:rsid w:val="00E462F3"/>
    <w:rsid w:val="00E51342"/>
    <w:rsid w:val="00E54398"/>
    <w:rsid w:val="00E555ED"/>
    <w:rsid w:val="00E55FBA"/>
    <w:rsid w:val="00E6273C"/>
    <w:rsid w:val="00E62F21"/>
    <w:rsid w:val="00E71624"/>
    <w:rsid w:val="00E74110"/>
    <w:rsid w:val="00E74576"/>
    <w:rsid w:val="00E80E8E"/>
    <w:rsid w:val="00E83FC0"/>
    <w:rsid w:val="00E870B4"/>
    <w:rsid w:val="00E90ABC"/>
    <w:rsid w:val="00E91102"/>
    <w:rsid w:val="00E929E9"/>
    <w:rsid w:val="00E9501A"/>
    <w:rsid w:val="00E974DD"/>
    <w:rsid w:val="00EA119E"/>
    <w:rsid w:val="00EA322D"/>
    <w:rsid w:val="00EA7168"/>
    <w:rsid w:val="00EB02CF"/>
    <w:rsid w:val="00EB32DE"/>
    <w:rsid w:val="00EB4BB9"/>
    <w:rsid w:val="00EB683A"/>
    <w:rsid w:val="00EC05A4"/>
    <w:rsid w:val="00EC0BE9"/>
    <w:rsid w:val="00EC5778"/>
    <w:rsid w:val="00ED20ED"/>
    <w:rsid w:val="00ED314C"/>
    <w:rsid w:val="00EE0609"/>
    <w:rsid w:val="00EE14C5"/>
    <w:rsid w:val="00EE276E"/>
    <w:rsid w:val="00EE5089"/>
    <w:rsid w:val="00EE5780"/>
    <w:rsid w:val="00EE77D6"/>
    <w:rsid w:val="00EF3AA7"/>
    <w:rsid w:val="00EF4E1E"/>
    <w:rsid w:val="00EF6E42"/>
    <w:rsid w:val="00F006C3"/>
    <w:rsid w:val="00F04E9E"/>
    <w:rsid w:val="00F11B57"/>
    <w:rsid w:val="00F14B75"/>
    <w:rsid w:val="00F16A75"/>
    <w:rsid w:val="00F17DF4"/>
    <w:rsid w:val="00F245DD"/>
    <w:rsid w:val="00F250FA"/>
    <w:rsid w:val="00F27506"/>
    <w:rsid w:val="00F279B1"/>
    <w:rsid w:val="00F32FDD"/>
    <w:rsid w:val="00F34EF9"/>
    <w:rsid w:val="00F368E5"/>
    <w:rsid w:val="00F40B75"/>
    <w:rsid w:val="00F41BE5"/>
    <w:rsid w:val="00F445DD"/>
    <w:rsid w:val="00F45D62"/>
    <w:rsid w:val="00F537A6"/>
    <w:rsid w:val="00F6556B"/>
    <w:rsid w:val="00F74058"/>
    <w:rsid w:val="00F76F5D"/>
    <w:rsid w:val="00F77A54"/>
    <w:rsid w:val="00F86300"/>
    <w:rsid w:val="00F87644"/>
    <w:rsid w:val="00F90BCB"/>
    <w:rsid w:val="00F91DC3"/>
    <w:rsid w:val="00F9336B"/>
    <w:rsid w:val="00F94329"/>
    <w:rsid w:val="00FA4108"/>
    <w:rsid w:val="00FA481C"/>
    <w:rsid w:val="00FB28DC"/>
    <w:rsid w:val="00FB47E6"/>
    <w:rsid w:val="00FB5907"/>
    <w:rsid w:val="00FB5E39"/>
    <w:rsid w:val="00FB75AF"/>
    <w:rsid w:val="00FB75BA"/>
    <w:rsid w:val="00FC68B6"/>
    <w:rsid w:val="00FD4A3C"/>
    <w:rsid w:val="00FD59B4"/>
    <w:rsid w:val="00FD7564"/>
    <w:rsid w:val="00FE11C6"/>
    <w:rsid w:val="00FE3B7B"/>
    <w:rsid w:val="00FE5E34"/>
    <w:rsid w:val="00FE7FE5"/>
    <w:rsid w:val="00FF212E"/>
    <w:rsid w:val="00FF7118"/>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CA3"/>
  <w15:docId w15:val="{DFD72FEC-8B84-4FCC-80B4-99A4FDF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6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
    <w:basedOn w:val="a"/>
    <w:next w:val="a"/>
    <w:link w:val="20"/>
    <w:uiPriority w:val="99"/>
    <w:qFormat/>
    <w:rsid w:val="00A433A9"/>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5E42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
    <w:basedOn w:val="a0"/>
    <w:link w:val="2"/>
    <w:uiPriority w:val="99"/>
    <w:rsid w:val="00A433A9"/>
    <w:rPr>
      <w:rFonts w:ascii="Times New Roman" w:eastAsia="Times New Roman" w:hAnsi="Times New Roman" w:cs="Times New Roman"/>
      <w:b/>
      <w:bCs/>
      <w:sz w:val="28"/>
      <w:szCs w:val="28"/>
    </w:rPr>
  </w:style>
  <w:style w:type="paragraph" w:customStyle="1" w:styleId="ConsNormal">
    <w:name w:val="ConsNormal"/>
    <w:link w:val="ConsNormal0"/>
    <w:rsid w:val="00A433A9"/>
    <w:pPr>
      <w:widowControl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A433A9"/>
    <w:rPr>
      <w:rFonts w:ascii="Arial" w:eastAsia="Times New Roman" w:hAnsi="Arial" w:cs="Times New Roman"/>
    </w:rPr>
  </w:style>
  <w:style w:type="paragraph" w:customStyle="1" w:styleId="xl24">
    <w:name w:val="xl24"/>
    <w:basedOn w:val="a"/>
    <w:rsid w:val="00A433A9"/>
    <w:pPr>
      <w:spacing w:before="100" w:after="100" w:line="240" w:lineRule="auto"/>
      <w:jc w:val="center"/>
    </w:pPr>
    <w:rPr>
      <w:rFonts w:ascii="Times New Roman" w:eastAsia="Times New Roman" w:hAnsi="Times New Roman" w:cs="Times New Roman"/>
      <w:sz w:val="24"/>
      <w:szCs w:val="24"/>
    </w:rPr>
  </w:style>
  <w:style w:type="paragraph" w:customStyle="1" w:styleId="210">
    <w:name w:val="Основной текст 21"/>
    <w:basedOn w:val="a"/>
    <w:rsid w:val="00A433A9"/>
    <w:pPr>
      <w:suppressAutoHyphens/>
      <w:spacing w:after="120" w:line="480" w:lineRule="auto"/>
    </w:pPr>
    <w:rPr>
      <w:rFonts w:ascii="Times New Roman" w:eastAsia="Times New Roman" w:hAnsi="Times New Roman" w:cs="Times New Roman"/>
      <w:sz w:val="24"/>
      <w:szCs w:val="24"/>
      <w:lang w:eastAsia="ar-SA"/>
    </w:rPr>
  </w:style>
  <w:style w:type="character" w:styleId="a3">
    <w:name w:val="Hyperlink"/>
    <w:basedOn w:val="a0"/>
    <w:uiPriority w:val="99"/>
    <w:unhideWhenUsed/>
    <w:rsid w:val="00506AB7"/>
    <w:rPr>
      <w:color w:val="0000FF" w:themeColor="hyperlink"/>
      <w:u w:val="single"/>
    </w:rPr>
  </w:style>
  <w:style w:type="paragraph" w:styleId="31">
    <w:name w:val="Body Text 3"/>
    <w:basedOn w:val="a"/>
    <w:link w:val="32"/>
    <w:uiPriority w:val="99"/>
    <w:semiHidden/>
    <w:rsid w:val="00253436"/>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semiHidden/>
    <w:rsid w:val="00253436"/>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253436"/>
    <w:rPr>
      <w:lang w:eastAsia="en-US"/>
    </w:rPr>
  </w:style>
  <w:style w:type="paragraph" w:styleId="a5">
    <w:name w:val="No Spacing"/>
    <w:link w:val="a4"/>
    <w:uiPriority w:val="1"/>
    <w:qFormat/>
    <w:rsid w:val="00253436"/>
    <w:pPr>
      <w:spacing w:after="0" w:line="240" w:lineRule="auto"/>
    </w:pPr>
    <w:rPr>
      <w:lang w:eastAsia="en-US"/>
    </w:rPr>
  </w:style>
  <w:style w:type="character" w:customStyle="1" w:styleId="a6">
    <w:name w:val="Основной текст_"/>
    <w:basedOn w:val="a0"/>
    <w:link w:val="22"/>
    <w:uiPriority w:val="99"/>
    <w:locked/>
    <w:rsid w:val="00253436"/>
    <w:rPr>
      <w:rFonts w:ascii="Arial" w:hAnsi="Arial" w:cs="Arial"/>
      <w:sz w:val="23"/>
      <w:szCs w:val="23"/>
      <w:shd w:val="clear" w:color="auto" w:fill="FFFFFF"/>
    </w:rPr>
  </w:style>
  <w:style w:type="paragraph" w:customStyle="1" w:styleId="22">
    <w:name w:val="Основной текст2"/>
    <w:basedOn w:val="a"/>
    <w:link w:val="a6"/>
    <w:uiPriority w:val="99"/>
    <w:rsid w:val="00253436"/>
    <w:pPr>
      <w:widowControl w:val="0"/>
      <w:shd w:val="clear" w:color="auto" w:fill="FFFFFF"/>
      <w:spacing w:after="420" w:line="269" w:lineRule="exact"/>
      <w:jc w:val="center"/>
    </w:pPr>
    <w:rPr>
      <w:rFonts w:ascii="Arial" w:hAnsi="Arial" w:cs="Arial"/>
      <w:sz w:val="23"/>
      <w:szCs w:val="23"/>
    </w:rPr>
  </w:style>
  <w:style w:type="paragraph" w:styleId="a7">
    <w:name w:val="List Paragraph"/>
    <w:basedOn w:val="a"/>
    <w:link w:val="a8"/>
    <w:uiPriority w:val="99"/>
    <w:qFormat/>
    <w:rsid w:val="00253436"/>
    <w:pPr>
      <w:ind w:left="720"/>
      <w:contextualSpacing/>
    </w:pPr>
  </w:style>
  <w:style w:type="character" w:customStyle="1" w:styleId="iceouttxt1">
    <w:name w:val="iceouttxt1"/>
    <w:rsid w:val="00EC05A4"/>
    <w:rPr>
      <w:rFonts w:ascii="Arial" w:hAnsi="Arial" w:cs="Arial" w:hint="default"/>
      <w:color w:val="666666"/>
      <w:sz w:val="17"/>
      <w:szCs w:val="17"/>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body text,Основной текст Знак Зн"/>
    <w:basedOn w:val="a"/>
    <w:link w:val="11"/>
    <w:qFormat/>
    <w:rsid w:val="00453FF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uiPriority w:val="99"/>
    <w:rsid w:val="00453FF3"/>
  </w:style>
  <w:style w:type="paragraph" w:customStyle="1" w:styleId="ConsNonformat">
    <w:name w:val="ConsNonformat"/>
    <w:rsid w:val="00453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1">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link w:val="a9"/>
    <w:rsid w:val="00453FF3"/>
    <w:rPr>
      <w:rFonts w:ascii="Times New Roman" w:eastAsia="Times New Roman" w:hAnsi="Times New Roman" w:cs="Times New Roman"/>
      <w:sz w:val="24"/>
      <w:szCs w:val="24"/>
      <w:lang w:eastAsia="ar-SA"/>
    </w:rPr>
  </w:style>
  <w:style w:type="table" w:styleId="ab">
    <w:name w:val="Table Grid"/>
    <w:basedOn w:val="a1"/>
    <w:uiPriority w:val="59"/>
    <w:rsid w:val="00B46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26z0">
    <w:name w:val="WW8Num26z0"/>
    <w:rsid w:val="00E83FC0"/>
    <w:rPr>
      <w:rFonts w:ascii="Times New Roman" w:eastAsia="Times New Roman" w:hAnsi="Times New Roman" w:cs="Times New Roman"/>
    </w:rPr>
  </w:style>
  <w:style w:type="paragraph" w:customStyle="1" w:styleId="21">
    <w:name w:val="Нумерованный список 21"/>
    <w:basedOn w:val="a"/>
    <w:rsid w:val="00E83FC0"/>
    <w:pPr>
      <w:numPr>
        <w:numId w:val="6"/>
      </w:num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B0D4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3B0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Обычный1"/>
    <w:link w:val="13"/>
    <w:qFormat/>
    <w:rsid w:val="002F63D6"/>
    <w:pPr>
      <w:suppressAutoHyphens/>
      <w:spacing w:after="0" w:line="240" w:lineRule="auto"/>
      <w:jc w:val="both"/>
    </w:pPr>
    <w:rPr>
      <w:rFonts w:ascii="TimesET" w:eastAsia="Arial" w:hAnsi="TimesET" w:cs="TimesET"/>
      <w:sz w:val="24"/>
      <w:szCs w:val="24"/>
      <w:lang w:eastAsia="ar-SA"/>
    </w:rPr>
  </w:style>
  <w:style w:type="character" w:customStyle="1" w:styleId="14">
    <w:name w:val="Неразрешенное упоминание1"/>
    <w:basedOn w:val="a0"/>
    <w:uiPriority w:val="99"/>
    <w:semiHidden/>
    <w:unhideWhenUsed/>
    <w:rsid w:val="001A6B65"/>
    <w:rPr>
      <w:color w:val="808080"/>
      <w:shd w:val="clear" w:color="auto" w:fill="E6E6E6"/>
    </w:rPr>
  </w:style>
  <w:style w:type="character" w:customStyle="1" w:styleId="10">
    <w:name w:val="Заголовок 1 Знак"/>
    <w:basedOn w:val="a0"/>
    <w:link w:val="1"/>
    <w:uiPriority w:val="9"/>
    <w:rsid w:val="0014633A"/>
    <w:rPr>
      <w:rFonts w:asciiTheme="majorHAnsi" w:eastAsiaTheme="majorEastAsia" w:hAnsiTheme="majorHAnsi" w:cstheme="majorBidi"/>
      <w:color w:val="365F91" w:themeColor="accent1" w:themeShade="BF"/>
      <w:sz w:val="32"/>
      <w:szCs w:val="32"/>
    </w:rPr>
  </w:style>
  <w:style w:type="paragraph" w:styleId="ac">
    <w:name w:val="Body Text Indent"/>
    <w:basedOn w:val="a"/>
    <w:link w:val="ad"/>
    <w:uiPriority w:val="99"/>
    <w:semiHidden/>
    <w:unhideWhenUsed/>
    <w:rsid w:val="00511998"/>
    <w:pPr>
      <w:spacing w:after="120"/>
      <w:ind w:left="283"/>
    </w:pPr>
  </w:style>
  <w:style w:type="character" w:customStyle="1" w:styleId="ad">
    <w:name w:val="Основной текст с отступом Знак"/>
    <w:basedOn w:val="a0"/>
    <w:link w:val="ac"/>
    <w:uiPriority w:val="99"/>
    <w:semiHidden/>
    <w:rsid w:val="00511998"/>
  </w:style>
  <w:style w:type="paragraph" w:styleId="23">
    <w:name w:val="Body Text 2"/>
    <w:basedOn w:val="a"/>
    <w:link w:val="24"/>
    <w:uiPriority w:val="99"/>
    <w:semiHidden/>
    <w:unhideWhenUsed/>
    <w:rsid w:val="00511998"/>
    <w:pPr>
      <w:spacing w:after="120" w:line="480" w:lineRule="auto"/>
    </w:pPr>
  </w:style>
  <w:style w:type="character" w:customStyle="1" w:styleId="24">
    <w:name w:val="Основной текст 2 Знак"/>
    <w:basedOn w:val="a0"/>
    <w:link w:val="23"/>
    <w:uiPriority w:val="99"/>
    <w:semiHidden/>
    <w:rsid w:val="00511998"/>
  </w:style>
  <w:style w:type="paragraph" w:styleId="25">
    <w:name w:val="Body Text Indent 2"/>
    <w:basedOn w:val="a"/>
    <w:link w:val="26"/>
    <w:uiPriority w:val="99"/>
    <w:semiHidden/>
    <w:unhideWhenUsed/>
    <w:rsid w:val="001818EF"/>
    <w:pPr>
      <w:spacing w:after="120" w:line="480" w:lineRule="auto"/>
      <w:ind w:left="283"/>
    </w:pPr>
  </w:style>
  <w:style w:type="character" w:customStyle="1" w:styleId="26">
    <w:name w:val="Основной текст с отступом 2 Знак"/>
    <w:basedOn w:val="a0"/>
    <w:link w:val="25"/>
    <w:uiPriority w:val="99"/>
    <w:semiHidden/>
    <w:rsid w:val="001818EF"/>
  </w:style>
  <w:style w:type="character" w:styleId="ae">
    <w:name w:val="page number"/>
    <w:basedOn w:val="a0"/>
    <w:uiPriority w:val="99"/>
    <w:rsid w:val="001818EF"/>
    <w:rPr>
      <w:rFonts w:cs="Times New Roman"/>
    </w:rPr>
  </w:style>
  <w:style w:type="paragraph" w:styleId="af">
    <w:name w:val="footer"/>
    <w:aliases w:val="Знак4"/>
    <w:basedOn w:val="a"/>
    <w:link w:val="af0"/>
    <w:rsid w:val="00181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aliases w:val="Знак4 Знак"/>
    <w:basedOn w:val="a0"/>
    <w:link w:val="af"/>
    <w:rsid w:val="001818EF"/>
    <w:rPr>
      <w:rFonts w:ascii="Times New Roman" w:eastAsia="Times New Roman" w:hAnsi="Times New Roman" w:cs="Times New Roman"/>
      <w:sz w:val="24"/>
      <w:szCs w:val="24"/>
      <w:lang w:eastAsia="ar-SA"/>
    </w:rPr>
  </w:style>
  <w:style w:type="paragraph" w:styleId="af1">
    <w:name w:val="header"/>
    <w:aliases w:val="Название 2"/>
    <w:basedOn w:val="a"/>
    <w:link w:val="af2"/>
    <w:uiPriority w:val="99"/>
    <w:rsid w:val="001818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0"/>
    <w:link w:val="af1"/>
    <w:uiPriority w:val="99"/>
    <w:rsid w:val="001818EF"/>
    <w:rPr>
      <w:rFonts w:ascii="Times New Roman" w:eastAsia="Times New Roman" w:hAnsi="Times New Roman" w:cs="Times New Roman"/>
      <w:sz w:val="20"/>
      <w:szCs w:val="20"/>
    </w:rPr>
  </w:style>
  <w:style w:type="character" w:styleId="af3">
    <w:name w:val="footnote reference"/>
    <w:basedOn w:val="a0"/>
    <w:rsid w:val="001818EF"/>
    <w:rPr>
      <w:rFonts w:cs="Times New Roman"/>
      <w:vertAlign w:val="superscript"/>
    </w:rPr>
  </w:style>
  <w:style w:type="paragraph" w:customStyle="1" w:styleId="copyright-info">
    <w:name w:val="copyright-info"/>
    <w:basedOn w:val="a"/>
    <w:rsid w:val="00DC0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808CA"/>
    <w:rPr>
      <w:rFonts w:ascii="Times New Roman" w:eastAsia="Times New Roman" w:hAnsi="Times New Roman" w:cs="Times New Roman"/>
      <w:b/>
      <w:bCs/>
      <w:sz w:val="24"/>
      <w:szCs w:val="24"/>
    </w:rPr>
  </w:style>
  <w:style w:type="character" w:customStyle="1" w:styleId="100">
    <w:name w:val="Обычный + 10 Знак"/>
    <w:aliases w:val="5 пт Знак"/>
    <w:link w:val="101"/>
    <w:locked/>
    <w:rsid w:val="000808CA"/>
    <w:rPr>
      <w:rFonts w:ascii="Calibri" w:eastAsia="Calibri" w:hAnsi="Calibri"/>
      <w:sz w:val="21"/>
      <w:szCs w:val="21"/>
    </w:rPr>
  </w:style>
  <w:style w:type="paragraph" w:customStyle="1" w:styleId="101">
    <w:name w:val="Обычный + 10"/>
    <w:aliases w:val="5 пт"/>
    <w:basedOn w:val="a"/>
    <w:link w:val="100"/>
    <w:rsid w:val="000808CA"/>
    <w:pPr>
      <w:spacing w:after="0" w:line="240" w:lineRule="auto"/>
      <w:jc w:val="both"/>
    </w:pPr>
    <w:rPr>
      <w:rFonts w:ascii="Calibri" w:eastAsia="Calibri" w:hAnsi="Calibri"/>
      <w:sz w:val="21"/>
      <w:szCs w:val="21"/>
    </w:rPr>
  </w:style>
  <w:style w:type="character" w:customStyle="1" w:styleId="13">
    <w:name w:val="Обычный1 Знак"/>
    <w:link w:val="12"/>
    <w:locked/>
    <w:rsid w:val="000808CA"/>
    <w:rPr>
      <w:rFonts w:ascii="TimesET" w:eastAsia="Arial" w:hAnsi="TimesET" w:cs="TimesET"/>
      <w:sz w:val="24"/>
      <w:szCs w:val="24"/>
      <w:lang w:eastAsia="ar-SA"/>
    </w:rPr>
  </w:style>
  <w:style w:type="paragraph" w:styleId="af4">
    <w:name w:val="Balloon Text"/>
    <w:basedOn w:val="a"/>
    <w:link w:val="af5"/>
    <w:uiPriority w:val="99"/>
    <w:semiHidden/>
    <w:unhideWhenUsed/>
    <w:rsid w:val="006F20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F20EA"/>
    <w:rPr>
      <w:rFonts w:ascii="Tahoma" w:hAnsi="Tahoma" w:cs="Tahoma"/>
      <w:sz w:val="16"/>
      <w:szCs w:val="16"/>
    </w:rPr>
  </w:style>
  <w:style w:type="paragraph" w:customStyle="1" w:styleId="ConsPlusNonformat">
    <w:name w:val="ConsPlusNonformat"/>
    <w:rsid w:val="00C022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E42F6"/>
    <w:rPr>
      <w:rFonts w:asciiTheme="majorHAnsi" w:eastAsiaTheme="majorEastAsia" w:hAnsiTheme="majorHAnsi" w:cstheme="majorBidi"/>
      <w:color w:val="243F60" w:themeColor="accent1" w:themeShade="7F"/>
      <w:sz w:val="24"/>
      <w:szCs w:val="24"/>
    </w:rPr>
  </w:style>
  <w:style w:type="paragraph" w:customStyle="1" w:styleId="Standard">
    <w:name w:val="Standard"/>
    <w:rsid w:val="00A0589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5890"/>
    <w:pPr>
      <w:spacing w:after="140" w:line="288" w:lineRule="auto"/>
    </w:pPr>
  </w:style>
  <w:style w:type="paragraph" w:customStyle="1" w:styleId="TableContents">
    <w:name w:val="Table Contents"/>
    <w:basedOn w:val="Standard"/>
    <w:rsid w:val="00A05890"/>
    <w:pPr>
      <w:suppressLineNumbers/>
    </w:pPr>
  </w:style>
  <w:style w:type="character" w:customStyle="1" w:styleId="FontStyle13">
    <w:name w:val="Font Style13"/>
    <w:rsid w:val="001368A2"/>
    <w:rPr>
      <w:rFonts w:ascii="Times New Roman" w:hAnsi="Times New Roman" w:cs="Times New Roman"/>
      <w:sz w:val="20"/>
      <w:szCs w:val="20"/>
    </w:rPr>
  </w:style>
  <w:style w:type="character" w:customStyle="1" w:styleId="a8">
    <w:name w:val="Абзац списка Знак"/>
    <w:link w:val="a7"/>
    <w:uiPriority w:val="34"/>
    <w:locked/>
    <w:rsid w:val="00D94A51"/>
  </w:style>
  <w:style w:type="paragraph" w:styleId="af6">
    <w:name w:val="footnote text"/>
    <w:aliases w:val="Знак21, Знак"/>
    <w:basedOn w:val="a"/>
    <w:link w:val="af7"/>
    <w:rsid w:val="00F91DC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21 Знак, Знак Знак"/>
    <w:basedOn w:val="a0"/>
    <w:link w:val="af6"/>
    <w:rsid w:val="00F91DC3"/>
    <w:rPr>
      <w:rFonts w:ascii="Times New Roman" w:eastAsia="Times New Roman" w:hAnsi="Times New Roman" w:cs="Times New Roman"/>
      <w:sz w:val="20"/>
      <w:szCs w:val="20"/>
    </w:rPr>
  </w:style>
  <w:style w:type="paragraph" w:customStyle="1" w:styleId="CM3">
    <w:name w:val="CM3"/>
    <w:basedOn w:val="Default"/>
    <w:next w:val="Default"/>
    <w:rsid w:val="00E71624"/>
    <w:pPr>
      <w:widowControl w:val="0"/>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595">
      <w:bodyDiv w:val="1"/>
      <w:marLeft w:val="0"/>
      <w:marRight w:val="0"/>
      <w:marTop w:val="0"/>
      <w:marBottom w:val="0"/>
      <w:divBdr>
        <w:top w:val="none" w:sz="0" w:space="0" w:color="auto"/>
        <w:left w:val="none" w:sz="0" w:space="0" w:color="auto"/>
        <w:bottom w:val="none" w:sz="0" w:space="0" w:color="auto"/>
        <w:right w:val="none" w:sz="0" w:space="0" w:color="auto"/>
      </w:divBdr>
    </w:div>
    <w:div w:id="662900678">
      <w:bodyDiv w:val="1"/>
      <w:marLeft w:val="0"/>
      <w:marRight w:val="0"/>
      <w:marTop w:val="0"/>
      <w:marBottom w:val="0"/>
      <w:divBdr>
        <w:top w:val="none" w:sz="0" w:space="0" w:color="auto"/>
        <w:left w:val="none" w:sz="0" w:space="0" w:color="auto"/>
        <w:bottom w:val="none" w:sz="0" w:space="0" w:color="auto"/>
        <w:right w:val="none" w:sz="0" w:space="0" w:color="auto"/>
      </w:divBdr>
    </w:div>
    <w:div w:id="734474187">
      <w:bodyDiv w:val="1"/>
      <w:marLeft w:val="0"/>
      <w:marRight w:val="0"/>
      <w:marTop w:val="0"/>
      <w:marBottom w:val="0"/>
      <w:divBdr>
        <w:top w:val="none" w:sz="0" w:space="0" w:color="auto"/>
        <w:left w:val="none" w:sz="0" w:space="0" w:color="auto"/>
        <w:bottom w:val="none" w:sz="0" w:space="0" w:color="auto"/>
        <w:right w:val="none" w:sz="0" w:space="0" w:color="auto"/>
      </w:divBdr>
    </w:div>
    <w:div w:id="945502202">
      <w:bodyDiv w:val="1"/>
      <w:marLeft w:val="0"/>
      <w:marRight w:val="0"/>
      <w:marTop w:val="0"/>
      <w:marBottom w:val="0"/>
      <w:divBdr>
        <w:top w:val="none" w:sz="0" w:space="0" w:color="auto"/>
        <w:left w:val="none" w:sz="0" w:space="0" w:color="auto"/>
        <w:bottom w:val="none" w:sz="0" w:space="0" w:color="auto"/>
        <w:right w:val="none" w:sz="0" w:space="0" w:color="auto"/>
      </w:divBdr>
    </w:div>
    <w:div w:id="1233156063">
      <w:bodyDiv w:val="1"/>
      <w:marLeft w:val="0"/>
      <w:marRight w:val="0"/>
      <w:marTop w:val="0"/>
      <w:marBottom w:val="0"/>
      <w:divBdr>
        <w:top w:val="none" w:sz="0" w:space="0" w:color="auto"/>
        <w:left w:val="none" w:sz="0" w:space="0" w:color="auto"/>
        <w:bottom w:val="none" w:sz="0" w:space="0" w:color="auto"/>
        <w:right w:val="none" w:sz="0" w:space="0" w:color="auto"/>
      </w:divBdr>
    </w:div>
    <w:div w:id="1307591055">
      <w:bodyDiv w:val="1"/>
      <w:marLeft w:val="0"/>
      <w:marRight w:val="0"/>
      <w:marTop w:val="0"/>
      <w:marBottom w:val="0"/>
      <w:divBdr>
        <w:top w:val="none" w:sz="0" w:space="0" w:color="auto"/>
        <w:left w:val="none" w:sz="0" w:space="0" w:color="auto"/>
        <w:bottom w:val="none" w:sz="0" w:space="0" w:color="auto"/>
        <w:right w:val="none" w:sz="0" w:space="0" w:color="auto"/>
      </w:divBdr>
    </w:div>
    <w:div w:id="1431393894">
      <w:bodyDiv w:val="1"/>
      <w:marLeft w:val="0"/>
      <w:marRight w:val="0"/>
      <w:marTop w:val="0"/>
      <w:marBottom w:val="0"/>
      <w:divBdr>
        <w:top w:val="none" w:sz="0" w:space="0" w:color="auto"/>
        <w:left w:val="none" w:sz="0" w:space="0" w:color="auto"/>
        <w:bottom w:val="none" w:sz="0" w:space="0" w:color="auto"/>
        <w:right w:val="none" w:sz="0" w:space="0" w:color="auto"/>
      </w:divBdr>
    </w:div>
    <w:div w:id="1462114157">
      <w:bodyDiv w:val="1"/>
      <w:marLeft w:val="0"/>
      <w:marRight w:val="0"/>
      <w:marTop w:val="0"/>
      <w:marBottom w:val="0"/>
      <w:divBdr>
        <w:top w:val="none" w:sz="0" w:space="0" w:color="auto"/>
        <w:left w:val="none" w:sz="0" w:space="0" w:color="auto"/>
        <w:bottom w:val="none" w:sz="0" w:space="0" w:color="auto"/>
        <w:right w:val="none" w:sz="0" w:space="0" w:color="auto"/>
      </w:divBdr>
    </w:div>
    <w:div w:id="1575311053">
      <w:bodyDiv w:val="1"/>
      <w:marLeft w:val="0"/>
      <w:marRight w:val="0"/>
      <w:marTop w:val="0"/>
      <w:marBottom w:val="0"/>
      <w:divBdr>
        <w:top w:val="none" w:sz="0" w:space="0" w:color="auto"/>
        <w:left w:val="none" w:sz="0" w:space="0" w:color="auto"/>
        <w:bottom w:val="none" w:sz="0" w:space="0" w:color="auto"/>
        <w:right w:val="none" w:sz="0" w:space="0" w:color="auto"/>
      </w:divBdr>
    </w:div>
    <w:div w:id="1683242480">
      <w:bodyDiv w:val="1"/>
      <w:marLeft w:val="0"/>
      <w:marRight w:val="0"/>
      <w:marTop w:val="0"/>
      <w:marBottom w:val="0"/>
      <w:divBdr>
        <w:top w:val="none" w:sz="0" w:space="0" w:color="auto"/>
        <w:left w:val="none" w:sz="0" w:space="0" w:color="auto"/>
        <w:bottom w:val="none" w:sz="0" w:space="0" w:color="auto"/>
        <w:right w:val="none" w:sz="0" w:space="0" w:color="auto"/>
      </w:divBdr>
    </w:div>
    <w:div w:id="1836531882">
      <w:bodyDiv w:val="1"/>
      <w:marLeft w:val="0"/>
      <w:marRight w:val="0"/>
      <w:marTop w:val="0"/>
      <w:marBottom w:val="0"/>
      <w:divBdr>
        <w:top w:val="none" w:sz="0" w:space="0" w:color="auto"/>
        <w:left w:val="none" w:sz="0" w:space="0" w:color="auto"/>
        <w:bottom w:val="none" w:sz="0" w:space="0" w:color="auto"/>
        <w:right w:val="none" w:sz="0" w:space="0" w:color="auto"/>
      </w:divBdr>
    </w:div>
    <w:div w:id="19207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8212-589D-47BD-8079-488BD269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М.В.;Марина</dc:creator>
  <cp:lastModifiedBy>Мария</cp:lastModifiedBy>
  <cp:revision>7</cp:revision>
  <cp:lastPrinted>2019-10-21T06:44:00Z</cp:lastPrinted>
  <dcterms:created xsi:type="dcterms:W3CDTF">2020-10-09T05:25:00Z</dcterms:created>
  <dcterms:modified xsi:type="dcterms:W3CDTF">2021-10-19T13:46:00Z</dcterms:modified>
</cp:coreProperties>
</file>